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130CEA" w14:textId="2A5B849F" w:rsidR="00DB11B9" w:rsidRPr="005C697E" w:rsidRDefault="00DB11B9" w:rsidP="00DB11B9">
      <w:pPr>
        <w:tabs>
          <w:tab w:val="left" w:pos="120"/>
        </w:tabs>
        <w:spacing w:after="240"/>
        <w:ind w:left="-120"/>
        <w:jc w:val="center"/>
        <w:rPr>
          <w:rFonts w:ascii="Trebuchet MS" w:hAnsi="Trebuchet MS" w:cs="Arial"/>
          <w:b/>
          <w:sz w:val="20"/>
          <w:szCs w:val="20"/>
          <w:lang w:val="en-GB"/>
        </w:rPr>
      </w:pPr>
      <w:r w:rsidRPr="005C697E">
        <w:rPr>
          <w:rFonts w:ascii="Trebuchet MS" w:hAnsi="Trebuchet MS"/>
          <w:noProof/>
          <w:sz w:val="20"/>
          <w:szCs w:val="20"/>
        </w:rPr>
        <w:drawing>
          <wp:inline distT="0" distB="0" distL="0" distR="0" wp14:anchorId="5A50EAC3" wp14:editId="6D4B1653">
            <wp:extent cx="1188722" cy="118872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S naam in cirkel ZWAR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2" cy="1188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03CAF" w14:textId="3041A8B5" w:rsidR="00BE02F3" w:rsidRPr="00BE02F3" w:rsidRDefault="00BE02F3" w:rsidP="00BE02F3">
      <w:pPr>
        <w:tabs>
          <w:tab w:val="left" w:pos="120"/>
        </w:tabs>
        <w:ind w:left="-120"/>
        <w:jc w:val="center"/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</w:pPr>
      <w:r w:rsidRPr="00BE02F3"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  <w:t xml:space="preserve">PhD </w:t>
      </w:r>
      <w:r w:rsidR="0005122F">
        <w:rPr>
          <w:rFonts w:ascii="Trebuchet MS" w:hAnsi="Trebuchet MS" w:cs="Arial"/>
          <w:b/>
          <w:color w:val="0F243E" w:themeColor="text2" w:themeShade="80"/>
          <w:sz w:val="36"/>
          <w:szCs w:val="36"/>
          <w:lang w:val="en-GB"/>
        </w:rPr>
        <w:t>Progress &amp; Consultation</w:t>
      </w:r>
    </w:p>
    <w:p w14:paraId="43D3FD50" w14:textId="60DA75C2" w:rsidR="00486827" w:rsidRPr="00BE02F3" w:rsidRDefault="00BE02F3" w:rsidP="00DB11B9">
      <w:pPr>
        <w:tabs>
          <w:tab w:val="left" w:pos="120"/>
        </w:tabs>
        <w:spacing w:after="240"/>
        <w:ind w:left="-120"/>
        <w:jc w:val="center"/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</w:pPr>
      <w:r w:rsidRPr="00BE02F3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 xml:space="preserve">Part 1: </w:t>
      </w:r>
      <w:r w:rsidR="003E3A81" w:rsidRPr="00BE02F3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 xml:space="preserve">Progress </w:t>
      </w:r>
      <w:r w:rsidR="008265FE" w:rsidRPr="00BE02F3">
        <w:rPr>
          <w:rFonts w:ascii="Trebuchet MS" w:hAnsi="Trebuchet MS" w:cs="Arial"/>
          <w:b/>
          <w:color w:val="F79646" w:themeColor="accent6"/>
          <w:sz w:val="36"/>
          <w:szCs w:val="36"/>
          <w:lang w:val="en-GB"/>
        </w:rPr>
        <w:t>Report</w:t>
      </w:r>
    </w:p>
    <w:p w14:paraId="120E59E3" w14:textId="77777777" w:rsidR="00BE02F3" w:rsidRPr="00C74A3B" w:rsidRDefault="00BE02F3" w:rsidP="00BE02F3">
      <w:pPr>
        <w:pBdr>
          <w:bottom w:val="single" w:sz="6" w:space="1" w:color="auto"/>
        </w:pBdr>
        <w:rPr>
          <w:rFonts w:ascii="Trebuchet MS" w:hAnsi="Trebuchet MS"/>
          <w:i/>
          <w:lang w:val="en-US" w:bidi="hi-IN"/>
        </w:rPr>
      </w:pPr>
    </w:p>
    <w:p w14:paraId="7C8AE230" w14:textId="1051080D" w:rsidR="00BE02F3" w:rsidRDefault="00BE02F3" w:rsidP="00DB11B9">
      <w:pPr>
        <w:tabs>
          <w:tab w:val="left" w:pos="120"/>
        </w:tabs>
        <w:rPr>
          <w:rFonts w:ascii="Trebuchet MS" w:hAnsi="Trebuchet MS" w:cs="Arial"/>
          <w:b/>
          <w:sz w:val="20"/>
          <w:szCs w:val="20"/>
          <w:lang w:val="en-GB"/>
        </w:rPr>
      </w:pPr>
    </w:p>
    <w:p w14:paraId="50A03939" w14:textId="1193DE2A" w:rsidR="00BE02F3" w:rsidRDefault="00BE02F3" w:rsidP="00DB11B9">
      <w:pPr>
        <w:tabs>
          <w:tab w:val="left" w:pos="120"/>
        </w:tabs>
        <w:rPr>
          <w:rFonts w:ascii="Trebuchet MS" w:hAnsi="Trebuchet MS" w:cs="Arial"/>
          <w:b/>
          <w:sz w:val="20"/>
          <w:szCs w:val="20"/>
          <w:lang w:val="en-GB"/>
        </w:rPr>
      </w:pPr>
    </w:p>
    <w:p w14:paraId="44C10D2E" w14:textId="320E62E9" w:rsidR="00BE02F3" w:rsidRDefault="00BE02F3" w:rsidP="00BE02F3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  <w:r w:rsidRPr="00674AB8">
        <w:rPr>
          <w:rFonts w:ascii="Trebuchet MS" w:hAnsi="Trebuchet MS"/>
          <w:sz w:val="20"/>
          <w:szCs w:val="20"/>
          <w:lang w:val="en-US"/>
        </w:rPr>
        <w:t>Dear PhD candidate and supervisors,</w:t>
      </w:r>
    </w:p>
    <w:p w14:paraId="6CF564A0" w14:textId="77777777" w:rsidR="008C07B2" w:rsidRDefault="008C07B2" w:rsidP="00BE02F3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1F81E115" w14:textId="51D106FC" w:rsidR="00EE1B68" w:rsidRPr="008C07B2" w:rsidRDefault="00D34DF3" w:rsidP="008C07B2">
      <w:pPr>
        <w:tabs>
          <w:tab w:val="left" w:pos="120"/>
        </w:tabs>
        <w:spacing w:after="240"/>
        <w:rPr>
          <w:rFonts w:ascii="Trebuchet MS" w:hAnsi="Trebuchet MS" w:cs="Arial"/>
          <w:sz w:val="20"/>
          <w:szCs w:val="20"/>
          <w:lang w:val="en-GB"/>
        </w:rPr>
      </w:pPr>
      <w:r w:rsidRPr="005C697E">
        <w:rPr>
          <w:rFonts w:ascii="Trebuchet MS" w:hAnsi="Trebuchet MS" w:cs="Arial"/>
          <w:sz w:val="20"/>
          <w:szCs w:val="20"/>
          <w:lang w:val="en-GB"/>
        </w:rPr>
        <w:t xml:space="preserve">The PhD </w:t>
      </w:r>
      <w:r w:rsidR="0005122F">
        <w:rPr>
          <w:rFonts w:ascii="Trebuchet MS" w:hAnsi="Trebuchet MS" w:cs="Arial"/>
          <w:sz w:val="20"/>
          <w:szCs w:val="20"/>
          <w:lang w:val="en-GB"/>
        </w:rPr>
        <w:t>Progress &amp; Consultation</w:t>
      </w:r>
      <w:r w:rsidR="003E3A81"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F94D0C">
        <w:rPr>
          <w:rFonts w:ascii="Trebuchet MS" w:hAnsi="Trebuchet MS" w:cs="Arial"/>
          <w:sz w:val="20"/>
          <w:szCs w:val="20"/>
          <w:lang w:val="en-GB"/>
        </w:rPr>
        <w:t xml:space="preserve">is an opportunity </w:t>
      </w:r>
      <w:r w:rsidR="00F94D0C" w:rsidRPr="005C697E">
        <w:rPr>
          <w:rFonts w:ascii="Trebuchet MS" w:hAnsi="Trebuchet MS" w:cs="Arial"/>
          <w:sz w:val="20"/>
          <w:szCs w:val="20"/>
          <w:lang w:val="en-GB"/>
        </w:rPr>
        <w:t xml:space="preserve">to </w:t>
      </w:r>
      <w:r w:rsidR="00F94D0C">
        <w:rPr>
          <w:rFonts w:ascii="Trebuchet MS" w:hAnsi="Trebuchet MS" w:cs="Arial"/>
          <w:sz w:val="20"/>
          <w:szCs w:val="20"/>
          <w:lang w:val="en-GB"/>
        </w:rPr>
        <w:t>reflect</w:t>
      </w:r>
      <w:r w:rsidR="00F94D0C" w:rsidRPr="005C697E">
        <w:rPr>
          <w:rFonts w:ascii="Trebuchet MS" w:hAnsi="Trebuchet MS" w:cs="Arial"/>
          <w:sz w:val="20"/>
          <w:szCs w:val="20"/>
          <w:lang w:val="en-GB"/>
        </w:rPr>
        <w:t xml:space="preserve"> and </w:t>
      </w:r>
      <w:r w:rsidR="00F94D0C">
        <w:rPr>
          <w:rFonts w:ascii="Trebuchet MS" w:hAnsi="Trebuchet MS" w:cs="Arial"/>
          <w:sz w:val="20"/>
          <w:szCs w:val="20"/>
          <w:lang w:val="en-GB"/>
        </w:rPr>
        <w:t xml:space="preserve">get </w:t>
      </w:r>
      <w:r w:rsidR="00F94D0C" w:rsidRPr="005C697E">
        <w:rPr>
          <w:rFonts w:ascii="Trebuchet MS" w:hAnsi="Trebuchet MS" w:cs="Arial"/>
          <w:sz w:val="20"/>
          <w:szCs w:val="20"/>
          <w:lang w:val="en-GB"/>
        </w:rPr>
        <w:t>a helicopter view on your</w:t>
      </w:r>
      <w:r w:rsidR="009A3C10">
        <w:rPr>
          <w:rFonts w:ascii="Trebuchet MS" w:hAnsi="Trebuchet MS" w:cs="Arial"/>
          <w:sz w:val="20"/>
          <w:szCs w:val="20"/>
          <w:lang w:val="en-GB"/>
        </w:rPr>
        <w:t xml:space="preserve"> PhD</w:t>
      </w:r>
      <w:r w:rsidR="00F94D0C" w:rsidRPr="005C697E">
        <w:rPr>
          <w:rFonts w:ascii="Trebuchet MS" w:hAnsi="Trebuchet MS" w:cs="Arial"/>
          <w:sz w:val="20"/>
          <w:szCs w:val="20"/>
          <w:lang w:val="en-GB"/>
        </w:rPr>
        <w:t xml:space="preserve"> project</w:t>
      </w:r>
      <w:r w:rsidR="00F94D0C">
        <w:rPr>
          <w:rFonts w:ascii="Trebuchet MS" w:hAnsi="Trebuchet MS" w:cs="Arial"/>
          <w:sz w:val="20"/>
          <w:szCs w:val="20"/>
          <w:lang w:val="en-GB"/>
        </w:rPr>
        <w:t>. It consists of two parts. Part 1 is the Progress Report, for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F94D0C">
        <w:rPr>
          <w:rFonts w:ascii="Trebuchet MS" w:hAnsi="Trebuchet MS" w:cs="Arial"/>
          <w:sz w:val="20"/>
          <w:szCs w:val="20"/>
          <w:lang w:val="en-GB"/>
        </w:rPr>
        <w:t>which</w:t>
      </w:r>
      <w:r w:rsidRPr="005C697E">
        <w:rPr>
          <w:rFonts w:ascii="Trebuchet MS" w:hAnsi="Trebuchet MS" w:cs="Arial"/>
          <w:sz w:val="20"/>
          <w:szCs w:val="20"/>
          <w:lang w:val="en-GB"/>
        </w:rPr>
        <w:t xml:space="preserve"> you will 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>discuss the progress of the PhD project</w:t>
      </w:r>
      <w:r w:rsidR="00F94D0C">
        <w:rPr>
          <w:rFonts w:ascii="Trebuchet MS" w:hAnsi="Trebuchet MS" w:cs="Arial"/>
          <w:sz w:val="20"/>
          <w:szCs w:val="20"/>
          <w:lang w:val="en-GB"/>
        </w:rPr>
        <w:t xml:space="preserve"> with your supervisors</w:t>
      </w:r>
      <w:r w:rsidR="00BE02F3">
        <w:rPr>
          <w:rFonts w:ascii="Trebuchet MS" w:hAnsi="Trebuchet MS" w:cs="Arial"/>
          <w:sz w:val="20"/>
          <w:szCs w:val="20"/>
          <w:lang w:val="en-GB"/>
        </w:rPr>
        <w:t xml:space="preserve"> and evaluate whether you are </w:t>
      </w:r>
      <w:r w:rsidR="00F94D0C">
        <w:rPr>
          <w:rFonts w:ascii="Trebuchet MS" w:hAnsi="Trebuchet MS" w:cs="Arial"/>
          <w:sz w:val="20"/>
          <w:szCs w:val="20"/>
          <w:lang w:val="en-GB"/>
        </w:rPr>
        <w:t>satisfied</w:t>
      </w:r>
      <w:r w:rsidR="00BE02F3">
        <w:rPr>
          <w:rFonts w:ascii="Trebuchet MS" w:hAnsi="Trebuchet MS" w:cs="Arial"/>
          <w:sz w:val="20"/>
          <w:szCs w:val="20"/>
          <w:lang w:val="en-GB"/>
        </w:rPr>
        <w:t xml:space="preserve">. Part 2 is the </w:t>
      </w:r>
      <w:r w:rsidR="0005122F">
        <w:rPr>
          <w:rFonts w:ascii="Trebuchet MS" w:hAnsi="Trebuchet MS" w:cs="Arial"/>
          <w:sz w:val="20"/>
          <w:szCs w:val="20"/>
          <w:lang w:val="en-GB"/>
        </w:rPr>
        <w:t>Consultation Form</w:t>
      </w:r>
      <w:r w:rsidR="00BE02F3">
        <w:rPr>
          <w:rFonts w:ascii="Trebuchet MS" w:hAnsi="Trebuchet MS" w:cs="Arial"/>
          <w:sz w:val="20"/>
          <w:szCs w:val="20"/>
          <w:lang w:val="en-GB"/>
        </w:rPr>
        <w:t xml:space="preserve">, for which </w:t>
      </w:r>
      <w:r w:rsidR="008C07B2">
        <w:rPr>
          <w:rFonts w:ascii="Trebuchet MS" w:hAnsi="Trebuchet MS" w:cs="Arial"/>
          <w:sz w:val="20"/>
          <w:szCs w:val="20"/>
          <w:lang w:val="en-GB"/>
        </w:rPr>
        <w:t xml:space="preserve">you will meet </w:t>
      </w:r>
      <w:r w:rsidR="00B70BBB">
        <w:rPr>
          <w:rFonts w:ascii="Trebuchet MS" w:hAnsi="Trebuchet MS" w:cs="Arial"/>
          <w:sz w:val="20"/>
          <w:szCs w:val="20"/>
          <w:lang w:val="en-GB"/>
        </w:rPr>
        <w:t xml:space="preserve">with </w:t>
      </w:r>
      <w:r w:rsidR="008C07B2">
        <w:rPr>
          <w:rFonts w:ascii="Trebuchet MS" w:hAnsi="Trebuchet MS" w:cs="Arial"/>
          <w:sz w:val="20"/>
          <w:szCs w:val="20"/>
          <w:lang w:val="en-GB"/>
        </w:rPr>
        <w:t xml:space="preserve">the </w:t>
      </w:r>
      <w:r w:rsidR="0005122F">
        <w:rPr>
          <w:rFonts w:ascii="Trebuchet MS" w:hAnsi="Trebuchet MS" w:cs="Arial"/>
          <w:sz w:val="20"/>
          <w:szCs w:val="20"/>
          <w:lang w:val="en-GB"/>
        </w:rPr>
        <w:t>PhD counsellor</w:t>
      </w:r>
      <w:r w:rsidR="006D3C74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761FA9" w:rsidRPr="005C697E">
        <w:rPr>
          <w:rFonts w:ascii="Trebuchet MS" w:hAnsi="Trebuchet MS" w:cs="Arial"/>
          <w:sz w:val="20"/>
          <w:szCs w:val="20"/>
          <w:lang w:val="en-GB"/>
        </w:rPr>
        <w:t>(a professor or PI</w:t>
      </w:r>
      <w:r w:rsidR="00AA7C00" w:rsidRPr="005C697E">
        <w:rPr>
          <w:rFonts w:ascii="Trebuchet MS" w:hAnsi="Trebuchet MS" w:cs="Arial"/>
          <w:sz w:val="20"/>
          <w:szCs w:val="20"/>
          <w:lang w:val="en-GB"/>
        </w:rPr>
        <w:t xml:space="preserve"> ou</w:t>
      </w:r>
      <w:r w:rsidR="001F181E" w:rsidRPr="005C697E">
        <w:rPr>
          <w:rFonts w:ascii="Trebuchet MS" w:hAnsi="Trebuchet MS" w:cs="Arial"/>
          <w:sz w:val="20"/>
          <w:szCs w:val="20"/>
          <w:lang w:val="en-GB"/>
        </w:rPr>
        <w:t>tside the</w:t>
      </w:r>
      <w:r w:rsidR="00AA7C00" w:rsidRPr="005C697E">
        <w:rPr>
          <w:rFonts w:ascii="Trebuchet MS" w:hAnsi="Trebuchet MS" w:cs="Arial"/>
          <w:sz w:val="20"/>
          <w:szCs w:val="20"/>
          <w:lang w:val="en-GB"/>
        </w:rPr>
        <w:t xml:space="preserve"> research group) </w:t>
      </w:r>
      <w:r w:rsidR="008C07B2">
        <w:rPr>
          <w:rFonts w:ascii="Trebuchet MS" w:hAnsi="Trebuchet MS" w:cs="Arial"/>
          <w:sz w:val="20"/>
          <w:szCs w:val="20"/>
          <w:lang w:val="en-GB"/>
        </w:rPr>
        <w:t>and get</w:t>
      </w:r>
      <w:r w:rsidR="008C07B2" w:rsidRPr="005C697E">
        <w:rPr>
          <w:rFonts w:ascii="Trebuchet MS" w:hAnsi="Trebuchet MS" w:cs="Arial"/>
          <w:sz w:val="20"/>
          <w:szCs w:val="20"/>
          <w:lang w:val="en-GB"/>
        </w:rPr>
        <w:t xml:space="preserve"> suggestions and advice </w:t>
      </w:r>
      <w:r w:rsidR="008C07B2">
        <w:rPr>
          <w:rFonts w:ascii="Trebuchet MS" w:hAnsi="Trebuchet MS" w:cs="Arial"/>
          <w:sz w:val="20"/>
          <w:szCs w:val="20"/>
          <w:lang w:val="en-GB"/>
        </w:rPr>
        <w:t>on how to proceed with your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PhD. </w:t>
      </w:r>
      <w:r w:rsidR="001F181E" w:rsidRPr="005C697E">
        <w:rPr>
          <w:rFonts w:ascii="Trebuchet MS" w:hAnsi="Trebuchet MS" w:cs="Arial"/>
          <w:sz w:val="20"/>
          <w:szCs w:val="20"/>
          <w:lang w:val="en-GB"/>
        </w:rPr>
        <w:t xml:space="preserve">The goal of </w:t>
      </w:r>
      <w:r w:rsidR="00BE02F3">
        <w:rPr>
          <w:rFonts w:ascii="Trebuchet MS" w:hAnsi="Trebuchet MS" w:cs="Arial"/>
          <w:sz w:val="20"/>
          <w:szCs w:val="20"/>
          <w:lang w:val="en-GB"/>
        </w:rPr>
        <w:t xml:space="preserve">the PhD </w:t>
      </w:r>
      <w:r w:rsidR="0005122F">
        <w:rPr>
          <w:rFonts w:ascii="Trebuchet MS" w:hAnsi="Trebuchet MS" w:cs="Arial"/>
          <w:sz w:val="20"/>
          <w:szCs w:val="20"/>
          <w:lang w:val="en-GB"/>
        </w:rPr>
        <w:t>Progress &amp; Consultation</w:t>
      </w:r>
      <w:r w:rsidR="001F181E" w:rsidRPr="005C697E">
        <w:rPr>
          <w:rFonts w:ascii="Trebuchet MS" w:hAnsi="Trebuchet MS" w:cs="Arial"/>
          <w:sz w:val="20"/>
          <w:szCs w:val="20"/>
          <w:lang w:val="en-GB"/>
        </w:rPr>
        <w:t xml:space="preserve"> is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to inspire an honest and open dialogue. </w:t>
      </w:r>
    </w:p>
    <w:p w14:paraId="01ACE4E4" w14:textId="40D4FA15" w:rsidR="00EE1B68" w:rsidRPr="008C07B2" w:rsidRDefault="00FB0CBE" w:rsidP="008C07B2">
      <w:pPr>
        <w:tabs>
          <w:tab w:val="left" w:pos="120"/>
        </w:tabs>
        <w:spacing w:after="240"/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sz w:val="20"/>
          <w:szCs w:val="20"/>
          <w:lang w:val="en-GB"/>
        </w:rPr>
        <w:t xml:space="preserve">Please follow the steps of the PhD </w:t>
      </w:r>
      <w:r w:rsidR="0005122F">
        <w:rPr>
          <w:rFonts w:ascii="Trebuchet MS" w:hAnsi="Trebuchet MS" w:cs="Arial"/>
          <w:sz w:val="20"/>
          <w:szCs w:val="20"/>
          <w:lang w:val="en-GB"/>
        </w:rPr>
        <w:t>Progress &amp; Consultation</w:t>
      </w:r>
      <w:r>
        <w:rPr>
          <w:rFonts w:ascii="Trebuchet MS" w:hAnsi="Trebuchet MS" w:cs="Arial"/>
          <w:sz w:val="20"/>
          <w:szCs w:val="20"/>
          <w:lang w:val="en-GB"/>
        </w:rPr>
        <w:t xml:space="preserve"> that are described on our </w:t>
      </w:r>
      <w:hyperlink r:id="rId9" w:history="1">
        <w:r w:rsidRPr="00BE6A21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website</w:t>
        </w:r>
      </w:hyperlink>
      <w:r>
        <w:rPr>
          <w:rFonts w:ascii="Trebuchet MS" w:hAnsi="Trebuchet MS" w:cs="Arial"/>
          <w:sz w:val="20"/>
          <w:szCs w:val="20"/>
          <w:lang w:val="en-GB"/>
        </w:rPr>
        <w:t>. S</w:t>
      </w:r>
      <w:r w:rsidR="008C07B2">
        <w:rPr>
          <w:rFonts w:ascii="Trebuchet MS" w:hAnsi="Trebuchet MS" w:cs="Arial"/>
          <w:sz w:val="20"/>
          <w:szCs w:val="20"/>
          <w:lang w:val="en-GB"/>
        </w:rPr>
        <w:t>end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the completed and </w:t>
      </w:r>
      <w:r w:rsidR="00EE1B68" w:rsidRPr="008C07B2">
        <w:rPr>
          <w:rFonts w:ascii="Trebuchet MS" w:hAnsi="Trebuchet MS" w:cs="Arial"/>
          <w:sz w:val="20"/>
          <w:szCs w:val="20"/>
          <w:lang w:val="en-GB"/>
        </w:rPr>
        <w:t>signed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6D3C74">
        <w:rPr>
          <w:rFonts w:ascii="Trebuchet MS" w:hAnsi="Trebuchet MS" w:cs="Arial"/>
          <w:sz w:val="20"/>
          <w:szCs w:val="20"/>
          <w:lang w:val="en-GB"/>
        </w:rPr>
        <w:t>Progress Report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to the </w:t>
      </w:r>
      <w:r w:rsidR="0005122F">
        <w:rPr>
          <w:rFonts w:ascii="Trebuchet MS" w:hAnsi="Trebuchet MS" w:cs="Arial"/>
          <w:sz w:val="20"/>
          <w:szCs w:val="20"/>
          <w:lang w:val="en-GB"/>
        </w:rPr>
        <w:t>PhD counsellor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</w:t>
      </w:r>
      <w:r w:rsidR="00EE1B68" w:rsidRPr="005C697E">
        <w:rPr>
          <w:rFonts w:ascii="Trebuchet MS" w:hAnsi="Trebuchet MS" w:cs="Arial"/>
          <w:sz w:val="20"/>
          <w:szCs w:val="20"/>
          <w:u w:val="single"/>
          <w:lang w:val="en-GB"/>
        </w:rPr>
        <w:t>before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the </w:t>
      </w:r>
      <w:r w:rsidR="00BE02F3">
        <w:rPr>
          <w:rFonts w:ascii="Trebuchet MS" w:hAnsi="Trebuchet MS" w:cs="Arial"/>
          <w:sz w:val="20"/>
          <w:szCs w:val="20"/>
          <w:lang w:val="en-GB"/>
        </w:rPr>
        <w:t xml:space="preserve">meeting. </w:t>
      </w:r>
      <w:r w:rsidR="00BE02F3" w:rsidRPr="008C07B2">
        <w:rPr>
          <w:rFonts w:ascii="Trebuchet MS" w:hAnsi="Trebuchet MS" w:cs="Arial"/>
          <w:sz w:val="20"/>
          <w:szCs w:val="20"/>
          <w:u w:val="single"/>
          <w:lang w:val="en-GB"/>
        </w:rPr>
        <w:t>After</w:t>
      </w:r>
      <w:r w:rsidR="00BE02F3">
        <w:rPr>
          <w:rFonts w:ascii="Trebuchet MS" w:hAnsi="Trebuchet MS" w:cs="Arial"/>
          <w:sz w:val="20"/>
          <w:szCs w:val="20"/>
          <w:lang w:val="en-GB"/>
        </w:rPr>
        <w:t xml:space="preserve"> the meeting, </w:t>
      </w:r>
      <w:r w:rsidR="008C07B2">
        <w:rPr>
          <w:rFonts w:ascii="Trebuchet MS" w:hAnsi="Trebuchet MS" w:cs="Arial"/>
          <w:sz w:val="20"/>
          <w:szCs w:val="20"/>
          <w:lang w:val="en-GB"/>
        </w:rPr>
        <w:t xml:space="preserve">you may send the Progress Report together with the </w:t>
      </w:r>
      <w:r w:rsidR="0005122F">
        <w:rPr>
          <w:rFonts w:ascii="Trebuchet MS" w:hAnsi="Trebuchet MS" w:cs="Arial"/>
          <w:sz w:val="20"/>
          <w:szCs w:val="20"/>
          <w:lang w:val="en-GB"/>
        </w:rPr>
        <w:t>Consultation Form</w:t>
      </w:r>
      <w:r w:rsidR="008C07B2">
        <w:rPr>
          <w:rFonts w:ascii="Trebuchet MS" w:hAnsi="Trebuchet MS" w:cs="Arial"/>
          <w:sz w:val="20"/>
          <w:szCs w:val="20"/>
          <w:lang w:val="en-GB"/>
        </w:rPr>
        <w:t xml:space="preserve">, </w:t>
      </w:r>
      <w:r w:rsidR="008C07B2" w:rsidRPr="008C07B2">
        <w:rPr>
          <w:rFonts w:ascii="Trebuchet MS" w:hAnsi="Trebuchet MS" w:cs="Arial"/>
          <w:sz w:val="20"/>
          <w:szCs w:val="20"/>
          <w:u w:val="single"/>
          <w:lang w:val="en-GB"/>
        </w:rPr>
        <w:t>as one PDF</w:t>
      </w:r>
      <w:r w:rsidR="008C07B2" w:rsidRPr="008C07B2">
        <w:rPr>
          <w:rFonts w:ascii="Trebuchet MS" w:hAnsi="Trebuchet MS" w:cs="Arial"/>
          <w:sz w:val="20"/>
          <w:szCs w:val="20"/>
          <w:lang w:val="en-GB"/>
        </w:rPr>
        <w:t>,</w:t>
      </w:r>
      <w:r w:rsidR="00EE1B68" w:rsidRPr="005C697E">
        <w:rPr>
          <w:rFonts w:ascii="Trebuchet MS" w:hAnsi="Trebuchet MS" w:cs="Arial"/>
          <w:sz w:val="20"/>
          <w:szCs w:val="20"/>
          <w:lang w:val="en-GB"/>
        </w:rPr>
        <w:t xml:space="preserve"> to the Amsterdam UMC Doctoral School </w:t>
      </w:r>
      <w:r w:rsidR="001F181E" w:rsidRPr="005C697E">
        <w:rPr>
          <w:rFonts w:ascii="Trebuchet MS" w:hAnsi="Trebuchet MS" w:cs="Arial"/>
          <w:sz w:val="20"/>
          <w:szCs w:val="20"/>
          <w:lang w:val="en-GB"/>
        </w:rPr>
        <w:t>(</w:t>
      </w:r>
      <w:hyperlink r:id="rId10" w:history="1">
        <w:r w:rsidR="001F181E" w:rsidRPr="005C697E">
          <w:rPr>
            <w:rStyle w:val="Hyperlink"/>
            <w:rFonts w:ascii="Trebuchet MS" w:hAnsi="Trebuchet MS" w:cs="Arial"/>
            <w:sz w:val="20"/>
            <w:szCs w:val="20"/>
            <w:lang w:val="en-GB"/>
          </w:rPr>
          <w:t>doctoralschool@amsterdamumc.nl</w:t>
        </w:r>
      </w:hyperlink>
      <w:r w:rsidR="001F181E" w:rsidRPr="005C697E">
        <w:rPr>
          <w:rFonts w:ascii="Trebuchet MS" w:hAnsi="Trebuchet MS" w:cs="Arial"/>
          <w:sz w:val="20"/>
          <w:szCs w:val="20"/>
          <w:lang w:val="en-GB"/>
        </w:rPr>
        <w:t>).</w:t>
      </w:r>
    </w:p>
    <w:p w14:paraId="6CD38E60" w14:textId="77777777" w:rsidR="00FB0CBE" w:rsidRDefault="00FB0CBE" w:rsidP="008C07B2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</w:p>
    <w:p w14:paraId="0868FF4F" w14:textId="777DB45E" w:rsidR="008C07B2" w:rsidRPr="00674AB8" w:rsidRDefault="001848EB" w:rsidP="008C07B2">
      <w:pPr>
        <w:pStyle w:val="Geenafstand"/>
        <w:spacing w:after="240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K</w:t>
      </w:r>
      <w:r w:rsidR="008C07B2" w:rsidRPr="00674AB8">
        <w:rPr>
          <w:rFonts w:ascii="Trebuchet MS" w:hAnsi="Trebuchet MS"/>
          <w:sz w:val="20"/>
          <w:szCs w:val="20"/>
          <w:lang w:val="en-US"/>
        </w:rPr>
        <w:t xml:space="preserve">ind regards, </w:t>
      </w:r>
    </w:p>
    <w:p w14:paraId="273B79FA" w14:textId="73F2B458" w:rsidR="008C07B2" w:rsidRDefault="008C07B2" w:rsidP="008C07B2">
      <w:pPr>
        <w:tabs>
          <w:tab w:val="left" w:pos="120"/>
        </w:tabs>
        <w:rPr>
          <w:rFonts w:ascii="Trebuchet MS" w:hAnsi="Trebuchet MS"/>
          <w:sz w:val="20"/>
          <w:szCs w:val="20"/>
          <w:lang w:val="en-US"/>
        </w:rPr>
      </w:pPr>
      <w:r w:rsidRPr="00674AB8">
        <w:rPr>
          <w:rFonts w:ascii="Trebuchet MS" w:hAnsi="Trebuchet MS"/>
          <w:sz w:val="20"/>
          <w:szCs w:val="20"/>
          <w:lang w:val="en-US"/>
        </w:rPr>
        <w:t>Amsterdam UMC Doctoral School</w:t>
      </w:r>
    </w:p>
    <w:p w14:paraId="40FD955F" w14:textId="1AE77B91" w:rsidR="00B70BBB" w:rsidRDefault="00B70BBB" w:rsidP="008C07B2">
      <w:pPr>
        <w:tabs>
          <w:tab w:val="left" w:pos="120"/>
        </w:tabs>
        <w:rPr>
          <w:rFonts w:ascii="Trebuchet MS" w:hAnsi="Trebuchet MS"/>
          <w:sz w:val="20"/>
          <w:szCs w:val="20"/>
          <w:lang w:val="en-US"/>
        </w:rPr>
      </w:pPr>
    </w:p>
    <w:p w14:paraId="3D7C3175" w14:textId="594E2C4F" w:rsidR="00B70BBB" w:rsidRDefault="00B70BBB" w:rsidP="008C07B2">
      <w:pPr>
        <w:tabs>
          <w:tab w:val="left" w:pos="120"/>
        </w:tabs>
        <w:rPr>
          <w:rFonts w:ascii="Trebuchet MS" w:hAnsi="Trebuchet MS"/>
          <w:sz w:val="20"/>
          <w:szCs w:val="20"/>
          <w:lang w:val="en-US"/>
        </w:rPr>
      </w:pPr>
    </w:p>
    <w:p w14:paraId="2706C99D" w14:textId="2DC64ABA" w:rsidR="00B70BBB" w:rsidRDefault="00B70BBB" w:rsidP="008C07B2">
      <w:pPr>
        <w:tabs>
          <w:tab w:val="left" w:pos="120"/>
        </w:tabs>
        <w:rPr>
          <w:rFonts w:ascii="Trebuchet MS" w:hAnsi="Trebuchet MS"/>
          <w:sz w:val="20"/>
          <w:szCs w:val="20"/>
          <w:lang w:val="en-US"/>
        </w:rPr>
      </w:pPr>
    </w:p>
    <w:p w14:paraId="2B2D9ABD" w14:textId="357EAEDF" w:rsidR="00B70BBB" w:rsidRDefault="00B70BBB" w:rsidP="008C07B2">
      <w:pPr>
        <w:tabs>
          <w:tab w:val="left" w:pos="120"/>
        </w:tabs>
        <w:rPr>
          <w:rFonts w:ascii="Trebuchet MS" w:hAnsi="Trebuchet MS"/>
          <w:sz w:val="20"/>
          <w:szCs w:val="20"/>
          <w:lang w:val="en-US"/>
        </w:rPr>
      </w:pPr>
    </w:p>
    <w:p w14:paraId="5D86BD17" w14:textId="2C7A851A" w:rsidR="00B70BBB" w:rsidRPr="005C697E" w:rsidRDefault="00B70BBB" w:rsidP="008C07B2">
      <w:pPr>
        <w:tabs>
          <w:tab w:val="left" w:pos="120"/>
        </w:tabs>
        <w:rPr>
          <w:rFonts w:ascii="Trebuchet MS" w:hAnsi="Trebuchet MS" w:cs="Arial"/>
          <w:i/>
          <w:sz w:val="20"/>
          <w:szCs w:val="20"/>
          <w:lang w:val="en-GB"/>
        </w:rPr>
      </w:pPr>
    </w:p>
    <w:p w14:paraId="576C0F29" w14:textId="65338D9D" w:rsidR="00EE1B68" w:rsidRPr="005C697E" w:rsidRDefault="00EE1B68" w:rsidP="00486827">
      <w:pPr>
        <w:tabs>
          <w:tab w:val="left" w:pos="120"/>
        </w:tabs>
        <w:ind w:left="-120"/>
        <w:rPr>
          <w:rFonts w:ascii="Trebuchet MS" w:hAnsi="Trebuchet MS" w:cs="Arial"/>
          <w:i/>
          <w:sz w:val="20"/>
          <w:szCs w:val="20"/>
          <w:lang w:val="en-GB"/>
        </w:rPr>
      </w:pPr>
    </w:p>
    <w:p w14:paraId="05CCB168" w14:textId="1A954348" w:rsidR="00B70BBB" w:rsidRDefault="00B70BBB">
      <w:pPr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sz w:val="20"/>
          <w:szCs w:val="20"/>
          <w:lang w:val="en-GB"/>
        </w:rPr>
        <w:br w:type="page"/>
      </w:r>
    </w:p>
    <w:p w14:paraId="6B42F1DA" w14:textId="49D25D83" w:rsidR="00EE1B68" w:rsidRDefault="00B70BBB" w:rsidP="002100AC">
      <w:pPr>
        <w:pStyle w:val="Kop2"/>
        <w:ind w:left="1080" w:hanging="360"/>
        <w:rPr>
          <w:rFonts w:ascii="Trebuchet MS" w:hAnsi="Trebuchet MS" w:cs="Arial"/>
          <w:sz w:val="20"/>
          <w:szCs w:val="20"/>
          <w:lang w:val="en-GB"/>
        </w:rPr>
      </w:pPr>
      <w:r w:rsidRPr="005C697E">
        <w:rPr>
          <w:rFonts w:ascii="Trebuchet MS" w:hAnsi="Trebuchet MS"/>
          <w:b/>
          <w:color w:val="auto"/>
          <w:lang w:val="en-GB"/>
        </w:rPr>
        <w:lastRenderedPageBreak/>
        <w:t>1</w:t>
      </w:r>
      <w:r w:rsidRPr="005C697E">
        <w:rPr>
          <w:rFonts w:ascii="Trebuchet MS" w:hAnsi="Trebuchet MS"/>
          <w:b/>
          <w:i/>
          <w:color w:val="auto"/>
          <w:lang w:val="en-GB"/>
        </w:rPr>
        <w:t>.</w:t>
      </w:r>
      <w:r w:rsidRPr="005C697E">
        <w:rPr>
          <w:rFonts w:ascii="Trebuchet MS" w:hAnsi="Trebuchet MS"/>
          <w:b/>
          <w:i/>
          <w:color w:val="auto"/>
          <w:sz w:val="20"/>
          <w:lang w:val="en-GB"/>
        </w:rPr>
        <w:t xml:space="preserve"> </w:t>
      </w:r>
      <w:r>
        <w:rPr>
          <w:rFonts w:ascii="Trebuchet MS" w:hAnsi="Trebuchet MS"/>
          <w:color w:val="auto"/>
          <w:lang w:val="en-GB"/>
        </w:rPr>
        <w:t>General information</w:t>
      </w:r>
    </w:p>
    <w:p w14:paraId="687B3BE9" w14:textId="77777777" w:rsidR="00B70BBB" w:rsidRPr="005C697E" w:rsidRDefault="00B70BBB" w:rsidP="00486827">
      <w:pPr>
        <w:tabs>
          <w:tab w:val="left" w:pos="120"/>
        </w:tabs>
        <w:ind w:left="-120"/>
        <w:rPr>
          <w:rFonts w:ascii="Trebuchet MS" w:hAnsi="Trebuchet MS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4"/>
        <w:gridCol w:w="5892"/>
      </w:tblGrid>
      <w:tr w:rsidR="00486827" w:rsidRPr="005C697E" w14:paraId="6BF2F68A" w14:textId="77777777" w:rsidTr="00324D77">
        <w:trPr>
          <w:trHeight w:val="567"/>
        </w:trPr>
        <w:tc>
          <w:tcPr>
            <w:tcW w:w="1848" w:type="pct"/>
            <w:shd w:val="clear" w:color="auto" w:fill="DAEEF3" w:themeFill="accent5" w:themeFillTint="33"/>
            <w:vAlign w:val="center"/>
          </w:tcPr>
          <w:p w14:paraId="576E80D8" w14:textId="73F2B6B9" w:rsidR="00486827" w:rsidRPr="005C697E" w:rsidRDefault="0077609E" w:rsidP="00DF0663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Name + i</w:t>
            </w:r>
            <w:r w:rsidR="00486827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nitials PhD </w:t>
            </w:r>
            <w:r w:rsidR="00DF0663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candidate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4551BE01" w14:textId="77777777" w:rsidR="00486827" w:rsidRPr="005C697E" w:rsidRDefault="00486827" w:rsidP="00304191">
            <w:pPr>
              <w:tabs>
                <w:tab w:val="left" w:pos="120"/>
              </w:tabs>
              <w:ind w:left="-109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486827" w:rsidRPr="005C697E" w14:paraId="2A56601C" w14:textId="77777777" w:rsidTr="00324D77">
        <w:trPr>
          <w:trHeight w:val="567"/>
        </w:trPr>
        <w:tc>
          <w:tcPr>
            <w:tcW w:w="1848" w:type="pct"/>
            <w:shd w:val="clear" w:color="auto" w:fill="DAEEF3" w:themeFill="accent5" w:themeFillTint="33"/>
            <w:vAlign w:val="center"/>
          </w:tcPr>
          <w:p w14:paraId="62E90597" w14:textId="6B56D8DD" w:rsidR="00486827" w:rsidRPr="005C697E" w:rsidRDefault="0077609E" w:rsidP="00D34DF3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Date of b</w:t>
            </w:r>
            <w:r w:rsidR="00486827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irth</w:t>
            </w:r>
            <w:r w:rsidR="00403B0D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20885CA1" w14:textId="77777777" w:rsidR="00486827" w:rsidRPr="005C697E" w:rsidRDefault="00486827" w:rsidP="00304191">
            <w:pPr>
              <w:tabs>
                <w:tab w:val="left" w:pos="120"/>
              </w:tabs>
              <w:ind w:left="-109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684D21" w:rsidRPr="001848EB" w14:paraId="0832D04C" w14:textId="77777777" w:rsidTr="00324D77">
        <w:trPr>
          <w:trHeight w:val="567"/>
        </w:trPr>
        <w:tc>
          <w:tcPr>
            <w:tcW w:w="1848" w:type="pct"/>
            <w:shd w:val="clear" w:color="auto" w:fill="DAEEF3" w:themeFill="accent5" w:themeFillTint="33"/>
            <w:vAlign w:val="center"/>
          </w:tcPr>
          <w:p w14:paraId="544AE4A0" w14:textId="24C64FFE" w:rsidR="00684D21" w:rsidRPr="005C697E" w:rsidRDefault="00684D21" w:rsidP="00032CFD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Date </w:t>
            </w:r>
            <w:r w:rsidR="001F181E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PhD </w:t>
            </w:r>
            <w:r w:rsidR="0005122F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Consultation</w:t>
            </w:r>
            <w:r w:rsidR="003E3A81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 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(with </w:t>
            </w:r>
            <w:r w:rsidR="0005122F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PhD counsellor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)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5831C3D6" w14:textId="77777777" w:rsidR="00684D21" w:rsidRPr="005C697E" w:rsidRDefault="00684D21" w:rsidP="00304191">
            <w:pPr>
              <w:tabs>
                <w:tab w:val="left" w:pos="120"/>
              </w:tabs>
              <w:ind w:left="-109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486827" w:rsidRPr="001848EB" w14:paraId="10F3F5D5" w14:textId="77777777" w:rsidTr="00324D77">
        <w:trPr>
          <w:trHeight w:val="567"/>
        </w:trPr>
        <w:tc>
          <w:tcPr>
            <w:tcW w:w="1848" w:type="pct"/>
            <w:shd w:val="clear" w:color="auto" w:fill="DAEEF3" w:themeFill="accent5" w:themeFillTint="33"/>
            <w:vAlign w:val="center"/>
          </w:tcPr>
          <w:p w14:paraId="556F23C7" w14:textId="62B2300A" w:rsidR="00486827" w:rsidRPr="005C697E" w:rsidRDefault="00EE1B68" w:rsidP="00032CFD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(Co)promotors attending </w:t>
            </w:r>
            <w:r w:rsidR="001F181E" w:rsidRPr="005C697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the </w:t>
            </w:r>
            <w:r w:rsidR="00032CFD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Consultation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23BC7C29" w14:textId="77777777" w:rsidR="0051070B" w:rsidRPr="005C697E" w:rsidRDefault="0051070B" w:rsidP="00304191">
            <w:pPr>
              <w:tabs>
                <w:tab w:val="left" w:pos="120"/>
              </w:tabs>
              <w:ind w:left="-109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486827" w:rsidRPr="005C697E" w14:paraId="1C58DA25" w14:textId="77777777" w:rsidTr="00324D77">
        <w:trPr>
          <w:trHeight w:val="567"/>
        </w:trPr>
        <w:tc>
          <w:tcPr>
            <w:tcW w:w="1848" w:type="pct"/>
            <w:shd w:val="clear" w:color="auto" w:fill="DAEEF3" w:themeFill="accent5" w:themeFillTint="33"/>
            <w:vAlign w:val="center"/>
          </w:tcPr>
          <w:p w14:paraId="46714C05" w14:textId="08222B06" w:rsidR="00486827" w:rsidRPr="005C697E" w:rsidRDefault="001B2765" w:rsidP="003D5954">
            <w:pPr>
              <w:tabs>
                <w:tab w:val="left" w:pos="120"/>
              </w:tabs>
              <w:spacing w:before="120" w:after="120"/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Name of </w:t>
            </w:r>
            <w:r w:rsidR="0005122F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PhD counsellor</w:t>
            </w:r>
          </w:p>
        </w:tc>
        <w:tc>
          <w:tcPr>
            <w:tcW w:w="3152" w:type="pct"/>
            <w:shd w:val="clear" w:color="auto" w:fill="auto"/>
            <w:vAlign w:val="center"/>
          </w:tcPr>
          <w:p w14:paraId="037E38E2" w14:textId="77777777" w:rsidR="0051070B" w:rsidRPr="005C697E" w:rsidRDefault="0051070B" w:rsidP="00304191">
            <w:pPr>
              <w:tabs>
                <w:tab w:val="left" w:pos="120"/>
              </w:tabs>
              <w:ind w:left="-109"/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</w:tbl>
    <w:p w14:paraId="17B57F15" w14:textId="77777777" w:rsidR="00486827" w:rsidRPr="005C697E" w:rsidRDefault="00486827" w:rsidP="00486827">
      <w:pPr>
        <w:tabs>
          <w:tab w:val="left" w:pos="120"/>
        </w:tabs>
        <w:ind w:left="-120"/>
        <w:rPr>
          <w:rFonts w:ascii="Trebuchet MS" w:hAnsi="Trebuchet MS" w:cs="Arial"/>
          <w:sz w:val="20"/>
          <w:szCs w:val="20"/>
          <w:lang w:val="en-GB"/>
        </w:rPr>
      </w:pPr>
    </w:p>
    <w:p w14:paraId="06FAAFE7" w14:textId="3C91DE1E" w:rsidR="008256E4" w:rsidRPr="005C697E" w:rsidRDefault="00B70BBB" w:rsidP="002100AC">
      <w:pPr>
        <w:pStyle w:val="Kop2"/>
        <w:ind w:left="1080" w:hanging="360"/>
        <w:rPr>
          <w:rFonts w:ascii="Trebuchet MS" w:hAnsi="Trebuchet MS"/>
          <w:color w:val="auto"/>
          <w:lang w:val="en-GB"/>
        </w:rPr>
      </w:pPr>
      <w:r w:rsidRPr="002100AC">
        <w:rPr>
          <w:rFonts w:ascii="Trebuchet MS" w:hAnsi="Trebuchet MS"/>
          <w:color w:val="auto"/>
          <w:lang w:val="en-GB"/>
        </w:rPr>
        <w:t>2</w:t>
      </w:r>
      <w:r w:rsidR="00A4296E" w:rsidRPr="002100AC">
        <w:rPr>
          <w:rFonts w:ascii="Trebuchet MS" w:hAnsi="Trebuchet MS"/>
          <w:color w:val="auto"/>
          <w:lang w:val="en-GB"/>
        </w:rPr>
        <w:t xml:space="preserve">. </w:t>
      </w:r>
      <w:r w:rsidR="008256E4" w:rsidRPr="005C697E">
        <w:rPr>
          <w:rFonts w:ascii="Trebuchet MS" w:hAnsi="Trebuchet MS"/>
          <w:color w:val="auto"/>
          <w:lang w:val="en-GB"/>
        </w:rPr>
        <w:t>PhD candidate’s well-being</w:t>
      </w:r>
    </w:p>
    <w:p w14:paraId="6EEAC68B" w14:textId="63B7D263" w:rsidR="00D34DF3" w:rsidRPr="005C697E" w:rsidRDefault="00D34DF3" w:rsidP="008F575E">
      <w:pPr>
        <w:tabs>
          <w:tab w:val="left" w:pos="120"/>
          <w:tab w:val="left" w:pos="1820"/>
        </w:tabs>
        <w:ind w:left="-120"/>
        <w:rPr>
          <w:rFonts w:ascii="Trebuchet MS" w:hAnsi="Trebuchet MS" w:cs="Arial"/>
          <w:sz w:val="20"/>
          <w:szCs w:val="20"/>
          <w:lang w:val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697"/>
        <w:gridCol w:w="6649"/>
      </w:tblGrid>
      <w:tr w:rsidR="00A4296E" w:rsidRPr="001848EB" w14:paraId="278D9982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302D4BF9" w14:textId="136B350E" w:rsidR="00A4296E" w:rsidRPr="005C697E" w:rsidRDefault="00A4296E" w:rsidP="003E3A81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1. How </w:t>
            </w:r>
            <w:r w:rsidR="003E3A81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are you 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doing?</w:t>
            </w:r>
          </w:p>
        </w:tc>
        <w:tc>
          <w:tcPr>
            <w:tcW w:w="3557" w:type="pct"/>
          </w:tcPr>
          <w:p w14:paraId="09136874" w14:textId="77777777" w:rsidR="00A4296E" w:rsidRPr="005C697E" w:rsidRDefault="00A4296E" w:rsidP="00A4296E">
            <w:pPr>
              <w:tabs>
                <w:tab w:val="left" w:pos="120"/>
              </w:tabs>
              <w:rPr>
                <w:rFonts w:ascii="Trebuchet MS" w:hAnsi="Trebuchet MS" w:cs="Arial"/>
                <w:sz w:val="20"/>
                <w:szCs w:val="20"/>
                <w:lang w:val="en-US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E.g. self-confidence, well-being, work-life balance.</w:t>
            </w:r>
            <w:r w:rsidRPr="005C697E">
              <w:rPr>
                <w:rFonts w:ascii="Trebuchet MS" w:hAnsi="Trebuchet MS" w:cs="Arial"/>
                <w:b/>
                <w:color w:val="4F81BD" w:themeColor="accent1"/>
                <w:sz w:val="20"/>
                <w:szCs w:val="20"/>
                <w:lang w:val="en-GB"/>
              </w:rPr>
              <w:t xml:space="preserve"> </w:t>
            </w: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What is going well? What can be improved (and how)?</w:t>
            </w:r>
          </w:p>
          <w:p w14:paraId="54C869BF" w14:textId="77777777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</w:pPr>
          </w:p>
        </w:tc>
      </w:tr>
      <w:tr w:rsidR="00A4296E" w:rsidRPr="001848EB" w14:paraId="184C919F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7DC88B4C" w14:textId="4BC389A4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2. Does the work develop according to the research proposal and time schedule?</w:t>
            </w:r>
            <w:r w:rsidRPr="005C697E">
              <w:rPr>
                <w:rStyle w:val="Voetnootmarkering"/>
                <w:rFonts w:ascii="Trebuchet MS" w:hAnsi="Trebuchet MS" w:cs="Arial"/>
                <w:sz w:val="20"/>
                <w:szCs w:val="20"/>
                <w:lang w:val="en-GB"/>
              </w:rPr>
              <w:footnoteReference w:id="1"/>
            </w:r>
          </w:p>
        </w:tc>
        <w:tc>
          <w:tcPr>
            <w:tcW w:w="3557" w:type="pct"/>
          </w:tcPr>
          <w:p w14:paraId="1194E61D" w14:textId="4D9147AA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What is going well? What can be improved (and how)?</w:t>
            </w:r>
          </w:p>
        </w:tc>
      </w:tr>
      <w:tr w:rsidR="00A4296E" w:rsidRPr="001848EB" w14:paraId="6C5706D1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301C5C7A" w14:textId="2268AB56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3. What are the achieved milestones?</w:t>
            </w:r>
          </w:p>
        </w:tc>
        <w:tc>
          <w:tcPr>
            <w:tcW w:w="3557" w:type="pct"/>
          </w:tcPr>
          <w:p w14:paraId="4B147EF3" w14:textId="3170CFEA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E.g. publications, inclusion of patients, set up of experiments, conferences, courses, activities for professional and personal development.</w:t>
            </w:r>
          </w:p>
        </w:tc>
      </w:tr>
      <w:tr w:rsidR="00A4296E" w:rsidRPr="001848EB" w14:paraId="741D72BC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56EB7163" w14:textId="637CCD50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/>
                <w:b/>
                <w:sz w:val="20"/>
                <w:szCs w:val="20"/>
                <w:lang w:val="en-GB"/>
              </w:rPr>
              <w:t>4. What are the planned milestones?</w:t>
            </w:r>
          </w:p>
        </w:tc>
        <w:tc>
          <w:tcPr>
            <w:tcW w:w="3557" w:type="pct"/>
          </w:tcPr>
          <w:p w14:paraId="2169D502" w14:textId="49C70E20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E.g. planned publications, inclusion of patients, set up of experiments, conferences, courses, activities for professional and personal development.</w:t>
            </w:r>
          </w:p>
        </w:tc>
      </w:tr>
      <w:tr w:rsidR="00A4296E" w:rsidRPr="005C697E" w14:paraId="6DF1727E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4E439F23" w14:textId="754014AC" w:rsidR="00A4296E" w:rsidRPr="005C697E" w:rsidRDefault="00A4296E" w:rsidP="00A4296E">
            <w:pPr>
              <w:tabs>
                <w:tab w:val="left" w:pos="1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lastRenderedPageBreak/>
              <w:t>5. Provide an outline of the chapters of your thesis.</w:t>
            </w:r>
            <w:r w:rsidRPr="005C697E">
              <w:rPr>
                <w:rFonts w:ascii="Trebuchet MS" w:hAnsi="Trebuchet MS" w:cs="Arial"/>
                <w:sz w:val="20"/>
                <w:szCs w:val="20"/>
                <w:lang w:val="en-GB"/>
              </w:rPr>
              <w:t xml:space="preserve"> </w:t>
            </w:r>
          </w:p>
          <w:p w14:paraId="07D20D1F" w14:textId="77777777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  <w:tc>
          <w:tcPr>
            <w:tcW w:w="3557" w:type="pct"/>
          </w:tcPr>
          <w:p w14:paraId="52539839" w14:textId="6F71FDFB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sz w:val="20"/>
                <w:szCs w:val="20"/>
                <w:lang w:val="en-GB"/>
              </w:rPr>
              <w:t>1.</w:t>
            </w:r>
          </w:p>
          <w:p w14:paraId="30145C48" w14:textId="77777777" w:rsidR="00A4296E" w:rsidRPr="005C697E" w:rsidRDefault="00A4296E" w:rsidP="00A4296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sz w:val="20"/>
                <w:szCs w:val="20"/>
                <w:lang w:val="en-GB"/>
              </w:rPr>
              <w:t>2.</w:t>
            </w:r>
          </w:p>
          <w:p w14:paraId="30EAD36E" w14:textId="77777777" w:rsidR="00A4296E" w:rsidRPr="005C697E" w:rsidRDefault="00A4296E" w:rsidP="00A4296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sz w:val="20"/>
                <w:szCs w:val="20"/>
                <w:lang w:val="en-GB"/>
              </w:rPr>
              <w:t>3.</w:t>
            </w:r>
          </w:p>
          <w:p w14:paraId="204E1111" w14:textId="178B2A87" w:rsidR="00A4296E" w:rsidRPr="005C697E" w:rsidRDefault="00A4296E" w:rsidP="00A4296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sz w:val="20"/>
                <w:szCs w:val="20"/>
                <w:lang w:val="en-GB"/>
              </w:rPr>
              <w:t>4.</w:t>
            </w:r>
          </w:p>
        </w:tc>
      </w:tr>
      <w:tr w:rsidR="00A4296E" w:rsidRPr="001848EB" w14:paraId="1A86D2D2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52A76A77" w14:textId="5284E8D9" w:rsidR="00A4296E" w:rsidRPr="005C697E" w:rsidRDefault="00A4296E" w:rsidP="003E3A81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6. Do you</w:t>
            </w:r>
            <w:r w:rsidR="003E3A81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 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have sufficient means to perform your research?</w:t>
            </w:r>
          </w:p>
        </w:tc>
        <w:tc>
          <w:tcPr>
            <w:tcW w:w="3557" w:type="pct"/>
          </w:tcPr>
          <w:p w14:paraId="7BAC42AD" w14:textId="376BCBFA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fr-FR"/>
              </w:rPr>
              <w:t xml:space="preserve">Finance, infrastructure, support, etc. </w:t>
            </w: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If not, please elaborate.</w:t>
            </w:r>
          </w:p>
        </w:tc>
      </w:tr>
      <w:tr w:rsidR="00A4296E" w:rsidRPr="005C697E" w14:paraId="353655E3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17C6C07A" w14:textId="43B0A871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7. Are you content about the opportunities to attend courses?</w:t>
            </w:r>
          </w:p>
        </w:tc>
        <w:tc>
          <w:tcPr>
            <w:tcW w:w="3557" w:type="pct"/>
          </w:tcPr>
          <w:p w14:paraId="3F0D83C8" w14:textId="77777777" w:rsidR="00A4296E" w:rsidRPr="005C697E" w:rsidRDefault="00A4296E" w:rsidP="00A4296E">
            <w:pPr>
              <w:tabs>
                <w:tab w:val="left" w:pos="120"/>
              </w:tabs>
              <w:rPr>
                <w:rFonts w:ascii="Trebuchet MS" w:hAnsi="Trebuchet MS" w:cs="Arial"/>
                <w:i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If not, please elaborate.</w:t>
            </w:r>
          </w:p>
          <w:p w14:paraId="3ED2BA00" w14:textId="77777777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A4296E" w:rsidRPr="001848EB" w14:paraId="6F6F6692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3CFEC1B8" w14:textId="34FA9E27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8. Is the remaining time of your contract sufficient to finish your PhD, including writing your thesis?</w:t>
            </w:r>
          </w:p>
        </w:tc>
        <w:tc>
          <w:tcPr>
            <w:tcW w:w="3557" w:type="pct"/>
          </w:tcPr>
          <w:p w14:paraId="145A8365" w14:textId="590238C1" w:rsidR="00A4296E" w:rsidRPr="005C697E" w:rsidRDefault="00A4296E" w:rsidP="008F575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If not, how much extra time do you expect to need (approximately)?</w:t>
            </w:r>
          </w:p>
        </w:tc>
      </w:tr>
    </w:tbl>
    <w:p w14:paraId="0F58D98D" w14:textId="77777777" w:rsidR="00DF7D1D" w:rsidRDefault="00DF7D1D" w:rsidP="002100AC">
      <w:pPr>
        <w:pStyle w:val="Kop1"/>
        <w:spacing w:before="0"/>
        <w:ind w:firstLine="708"/>
        <w:rPr>
          <w:rFonts w:ascii="Trebuchet MS" w:hAnsi="Trebuchet MS"/>
          <w:color w:val="auto"/>
          <w:lang w:val="en-GB" w:eastAsia="en-US"/>
        </w:rPr>
      </w:pPr>
    </w:p>
    <w:p w14:paraId="1A0BCC21" w14:textId="643ECD50" w:rsidR="00DF7D1D" w:rsidRPr="00DF7D1D" w:rsidRDefault="00B70BBB" w:rsidP="00DF7D1D">
      <w:pPr>
        <w:pStyle w:val="Kop1"/>
        <w:spacing w:before="0" w:after="240"/>
        <w:ind w:firstLine="708"/>
        <w:rPr>
          <w:lang w:val="en-GB" w:eastAsia="en-US"/>
        </w:rPr>
      </w:pPr>
      <w:r w:rsidRPr="002100AC">
        <w:rPr>
          <w:rFonts w:ascii="Trebuchet MS" w:hAnsi="Trebuchet MS"/>
          <w:color w:val="auto"/>
          <w:lang w:val="en-GB" w:eastAsia="en-US"/>
        </w:rPr>
        <w:t>3</w:t>
      </w:r>
      <w:r w:rsidR="003E3A81" w:rsidRPr="002100AC">
        <w:rPr>
          <w:rFonts w:ascii="Trebuchet MS" w:hAnsi="Trebuchet MS"/>
          <w:color w:val="auto"/>
          <w:lang w:val="en-GB" w:eastAsia="en-US"/>
        </w:rPr>
        <w:t xml:space="preserve">. </w:t>
      </w:r>
      <w:r w:rsidR="0025098E" w:rsidRPr="002100AC">
        <w:rPr>
          <w:rFonts w:ascii="Trebuchet MS" w:hAnsi="Trebuchet MS"/>
          <w:color w:val="auto"/>
          <w:lang w:val="en-GB" w:eastAsia="en-US"/>
        </w:rPr>
        <w:t>Supervision</w:t>
      </w:r>
      <w:r w:rsidR="003E3A81" w:rsidRPr="002100AC">
        <w:rPr>
          <w:rFonts w:ascii="Trebuchet MS" w:hAnsi="Trebuchet MS"/>
          <w:color w:val="auto"/>
          <w:lang w:val="en-GB" w:eastAsia="en-US"/>
        </w:rPr>
        <w:t>, personal goals and needs</w:t>
      </w:r>
    </w:p>
    <w:p w14:paraId="692D3C5B" w14:textId="3B4AEE59" w:rsidR="002100AC" w:rsidRPr="002100AC" w:rsidRDefault="00DF7D1D" w:rsidP="00DF7D1D">
      <w:pPr>
        <w:tabs>
          <w:tab w:val="left" w:pos="120"/>
        </w:tabs>
        <w:rPr>
          <w:rFonts w:ascii="Trebuchet MS" w:hAnsi="Trebuchet MS" w:cs="Arial"/>
          <w:sz w:val="20"/>
          <w:szCs w:val="20"/>
          <w:lang w:val="en-GB"/>
        </w:rPr>
      </w:pPr>
      <w:r>
        <w:rPr>
          <w:rFonts w:ascii="Trebuchet MS" w:hAnsi="Trebuchet MS" w:cs="Arial"/>
          <w:sz w:val="20"/>
          <w:szCs w:val="20"/>
          <w:lang w:val="en-GB"/>
        </w:rPr>
        <w:t xml:space="preserve">Take </w:t>
      </w:r>
      <w:r w:rsidRPr="002100AC">
        <w:rPr>
          <w:rFonts w:ascii="Trebuchet MS" w:hAnsi="Trebuchet MS" w:cs="Arial"/>
          <w:sz w:val="20"/>
          <w:szCs w:val="20"/>
          <w:lang w:val="en-GB"/>
        </w:rPr>
        <w:t xml:space="preserve">a look at the </w:t>
      </w:r>
      <w:r w:rsidR="00B075CD">
        <w:rPr>
          <w:rFonts w:ascii="Trebuchet MS" w:hAnsi="Trebuchet MS" w:cs="Arial"/>
          <w:sz w:val="20"/>
          <w:szCs w:val="20"/>
          <w:lang w:val="en-GB"/>
        </w:rPr>
        <w:t>PhD Plan</w:t>
      </w:r>
      <w:r w:rsidRPr="002100AC">
        <w:rPr>
          <w:rFonts w:ascii="Trebuchet MS" w:hAnsi="Trebuchet MS" w:cs="Arial"/>
          <w:sz w:val="20"/>
          <w:szCs w:val="20"/>
          <w:lang w:val="en-GB"/>
        </w:rPr>
        <w:t xml:space="preserve"> you filled in at the start of your PhD and reflect on how things are going.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2697"/>
        <w:gridCol w:w="6649"/>
      </w:tblGrid>
      <w:tr w:rsidR="003E3A81" w:rsidRPr="001848EB" w14:paraId="11EACA45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35927296" w14:textId="2C2DE469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9. How is the supervision going?</w:t>
            </w:r>
          </w:p>
        </w:tc>
        <w:tc>
          <w:tcPr>
            <w:tcW w:w="3557" w:type="pct"/>
          </w:tcPr>
          <w:p w14:paraId="7946119E" w14:textId="77777777" w:rsidR="003E3A81" w:rsidRPr="005C697E" w:rsidRDefault="003E3A81" w:rsidP="003E3A81">
            <w:pPr>
              <w:tabs>
                <w:tab w:val="left" w:pos="120"/>
              </w:tabs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E.g. degree of guidance, giving confirmation, personal involvement, communication, support in career and personal development? What is going well? What can be improved (and how)?</w:t>
            </w:r>
          </w:p>
          <w:p w14:paraId="70C35D9A" w14:textId="77777777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</w:p>
        </w:tc>
      </w:tr>
      <w:tr w:rsidR="003E3A81" w:rsidRPr="001848EB" w14:paraId="6A02B449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775E6D23" w14:textId="5221D08B" w:rsidR="003E3A81" w:rsidRPr="005C697E" w:rsidRDefault="003E3A81" w:rsidP="005C697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lastRenderedPageBreak/>
              <w:t>10. What is the progress regarding career deve</w:t>
            </w:r>
            <w:r w:rsidR="005C697E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lopment?</w:t>
            </w:r>
          </w:p>
        </w:tc>
        <w:tc>
          <w:tcPr>
            <w:tcW w:w="3557" w:type="pct"/>
          </w:tcPr>
          <w:p w14:paraId="46B28469" w14:textId="77777777" w:rsidR="003E3A81" w:rsidRPr="005C697E" w:rsidRDefault="003E3A81" w:rsidP="003E3A81">
            <w:pPr>
              <w:tabs>
                <w:tab w:val="left" w:pos="120"/>
              </w:tabs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What is going well? What can be improved (and how)?</w:t>
            </w:r>
          </w:p>
          <w:p w14:paraId="7C8DE121" w14:textId="7DF494E2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3E3A81" w:rsidRPr="001848EB" w14:paraId="0107A73D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04CB33C2" w14:textId="6450A404" w:rsidR="003E3A81" w:rsidRPr="005C697E" w:rsidRDefault="003E3A81" w:rsidP="005C697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11. Are you satisfied with your work experience</w:t>
            </w:r>
            <w:r w:rsidR="005C697E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?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557" w:type="pct"/>
          </w:tcPr>
          <w:p w14:paraId="570D6F2C" w14:textId="4A1B3D60" w:rsidR="003E3A81" w:rsidRPr="005C697E" w:rsidRDefault="003E3A81" w:rsidP="003E3A81">
            <w:pPr>
              <w:tabs>
                <w:tab w:val="left" w:pos="120"/>
              </w:tabs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E.g. equipment/facilities, collaboration (with colleagues), job satisfaction (which tasks are motivating or cause stress))? What is going well? What can be improved (and how)?</w:t>
            </w:r>
          </w:p>
          <w:p w14:paraId="028D47C9" w14:textId="41DB7731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3E3A81" w:rsidRPr="001848EB" w14:paraId="423E803B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1DA79200" w14:textId="45C37260" w:rsidR="003E3A81" w:rsidRPr="005C697E" w:rsidRDefault="003E3A81" w:rsidP="005C697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12. What is the progress regarding personal goals</w:t>
            </w:r>
            <w:r w:rsidR="005C697E"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?</w:t>
            </w:r>
          </w:p>
        </w:tc>
        <w:tc>
          <w:tcPr>
            <w:tcW w:w="3557" w:type="pct"/>
          </w:tcPr>
          <w:p w14:paraId="7D97CEE9" w14:textId="77777777" w:rsidR="003E3A81" w:rsidRPr="005C697E" w:rsidRDefault="003E3A81" w:rsidP="003E3A81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What is going well? What can be improved (and how)?</w:t>
            </w:r>
          </w:p>
          <w:p w14:paraId="4098D55F" w14:textId="77C6EBE8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3E3A81" w:rsidRPr="001848EB" w14:paraId="6EBCC09E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50BA48A5" w14:textId="2251A1B6" w:rsidR="003E3A81" w:rsidRPr="005C697E" w:rsidRDefault="005C697E" w:rsidP="005C697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13.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 xml:space="preserve"> Are specific needs met?</w:t>
            </w:r>
          </w:p>
        </w:tc>
        <w:tc>
          <w:tcPr>
            <w:tcW w:w="3557" w:type="pct"/>
          </w:tcPr>
          <w:p w14:paraId="37C43047" w14:textId="77777777" w:rsidR="005C697E" w:rsidRPr="005C697E" w:rsidRDefault="005C697E" w:rsidP="005C697E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What is going well? What can be improved (and how)?</w:t>
            </w:r>
          </w:p>
          <w:p w14:paraId="76DBF116" w14:textId="4FC32C69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3E3A81" w:rsidRPr="001848EB" w14:paraId="1A4510D5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5A364F54" w14:textId="07BF9288" w:rsidR="003E3A81" w:rsidRPr="005C697E" w:rsidRDefault="005C697E" w:rsidP="005C697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14. 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US"/>
              </w:rPr>
              <w:t>Are challenges addressed?</w:t>
            </w:r>
          </w:p>
        </w:tc>
        <w:tc>
          <w:tcPr>
            <w:tcW w:w="3557" w:type="pct"/>
          </w:tcPr>
          <w:p w14:paraId="1C715972" w14:textId="43813D5C" w:rsidR="005C697E" w:rsidRPr="005C697E" w:rsidRDefault="005C697E" w:rsidP="005C697E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What is going well? What can be improved (and how)?</w:t>
            </w:r>
          </w:p>
          <w:p w14:paraId="708E32F0" w14:textId="46B7A345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3E3A81" w:rsidRPr="001848EB" w14:paraId="6F728132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66A387BB" w14:textId="6184671B" w:rsidR="003E3A81" w:rsidRPr="005C697E" w:rsidRDefault="005C697E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15. What other important matters need attention?</w:t>
            </w:r>
          </w:p>
        </w:tc>
        <w:tc>
          <w:tcPr>
            <w:tcW w:w="3557" w:type="pct"/>
          </w:tcPr>
          <w:p w14:paraId="676019D8" w14:textId="77777777" w:rsidR="005C697E" w:rsidRPr="005C697E" w:rsidRDefault="005C697E" w:rsidP="005C697E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How to attend to these matters?</w:t>
            </w:r>
          </w:p>
          <w:p w14:paraId="14B49987" w14:textId="77777777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  <w:tr w:rsidR="003E3A81" w:rsidRPr="005C697E" w14:paraId="368DDEC9" w14:textId="77777777" w:rsidTr="00324D77">
        <w:trPr>
          <w:trHeight w:val="2268"/>
        </w:trPr>
        <w:tc>
          <w:tcPr>
            <w:tcW w:w="1443" w:type="pct"/>
            <w:shd w:val="clear" w:color="auto" w:fill="DAEEF3" w:themeFill="accent5" w:themeFillTint="33"/>
          </w:tcPr>
          <w:p w14:paraId="16D33B00" w14:textId="3465A206" w:rsidR="003E3A81" w:rsidRPr="005C697E" w:rsidRDefault="005C697E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lastRenderedPageBreak/>
              <w:t>16. What are the main factors that have played a decisive role in the progress of your PhD project so far, either positive or negative?</w:t>
            </w:r>
          </w:p>
        </w:tc>
        <w:tc>
          <w:tcPr>
            <w:tcW w:w="3557" w:type="pct"/>
          </w:tcPr>
          <w:p w14:paraId="5476B2AC" w14:textId="77777777" w:rsidR="005C697E" w:rsidRPr="005C697E" w:rsidRDefault="005C697E" w:rsidP="005C697E">
            <w:pPr>
              <w:tabs>
                <w:tab w:val="left" w:pos="120"/>
              </w:tabs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i/>
                <w:color w:val="4F81BD" w:themeColor="accent1"/>
                <w:sz w:val="20"/>
                <w:szCs w:val="20"/>
                <w:lang w:val="en-GB"/>
              </w:rPr>
              <w:t>Please elaborate.</w:t>
            </w:r>
          </w:p>
          <w:p w14:paraId="408B2EC4" w14:textId="38B2A427" w:rsidR="003E3A81" w:rsidRPr="005C697E" w:rsidRDefault="003E3A81" w:rsidP="00F529AE">
            <w:pPr>
              <w:tabs>
                <w:tab w:val="left" w:pos="120"/>
                <w:tab w:val="left" w:pos="1820"/>
              </w:tabs>
              <w:rPr>
                <w:rFonts w:ascii="Trebuchet MS" w:hAnsi="Trebuchet MS" w:cs="Arial"/>
                <w:sz w:val="20"/>
                <w:szCs w:val="20"/>
                <w:lang w:val="en-GB"/>
              </w:rPr>
            </w:pPr>
          </w:p>
        </w:tc>
      </w:tr>
    </w:tbl>
    <w:p w14:paraId="3D9F7A3C" w14:textId="07D4B549" w:rsidR="00761FA9" w:rsidRPr="005C697E" w:rsidRDefault="00761FA9">
      <w:pPr>
        <w:rPr>
          <w:rFonts w:ascii="Trebuchet MS" w:hAnsi="Trebuchet MS" w:cs="Arial"/>
          <w:b/>
          <w:i/>
          <w:sz w:val="20"/>
          <w:szCs w:val="20"/>
          <w:lang w:val="en-GB"/>
        </w:rPr>
      </w:pPr>
    </w:p>
    <w:p w14:paraId="3151CF02" w14:textId="7F92E2FC" w:rsidR="00486827" w:rsidRPr="002100AC" w:rsidRDefault="00B70BBB" w:rsidP="002100AC">
      <w:pPr>
        <w:pStyle w:val="Kop1"/>
        <w:spacing w:before="0"/>
        <w:ind w:firstLine="708"/>
        <w:rPr>
          <w:rFonts w:ascii="Trebuchet MS" w:hAnsi="Trebuchet MS"/>
          <w:color w:val="auto"/>
          <w:lang w:val="en-GB" w:eastAsia="en-US"/>
        </w:rPr>
      </w:pPr>
      <w:r w:rsidRPr="002100AC">
        <w:rPr>
          <w:rFonts w:ascii="Trebuchet MS" w:hAnsi="Trebuchet MS"/>
          <w:color w:val="auto"/>
          <w:lang w:val="en-GB" w:eastAsia="en-US"/>
        </w:rPr>
        <w:t>4</w:t>
      </w:r>
      <w:r w:rsidR="005C697E" w:rsidRPr="002100AC">
        <w:rPr>
          <w:rFonts w:ascii="Trebuchet MS" w:hAnsi="Trebuchet MS"/>
          <w:color w:val="auto"/>
          <w:lang w:val="en-GB" w:eastAsia="en-US"/>
        </w:rPr>
        <w:t xml:space="preserve">. </w:t>
      </w:r>
      <w:r w:rsidR="00486827" w:rsidRPr="002100AC">
        <w:rPr>
          <w:rFonts w:ascii="Trebuchet MS" w:hAnsi="Trebuchet MS"/>
          <w:color w:val="auto"/>
          <w:lang w:val="en-GB" w:eastAsia="en-US"/>
        </w:rPr>
        <w:t>S</w:t>
      </w:r>
      <w:r w:rsidR="005457ED" w:rsidRPr="002100AC">
        <w:rPr>
          <w:rFonts w:ascii="Trebuchet MS" w:hAnsi="Trebuchet MS"/>
          <w:color w:val="auto"/>
          <w:lang w:val="en-GB" w:eastAsia="en-US"/>
        </w:rPr>
        <w:t>ignatures</w:t>
      </w:r>
    </w:p>
    <w:p w14:paraId="2A7F5ED0" w14:textId="77777777" w:rsidR="00486827" w:rsidRPr="005C697E" w:rsidRDefault="00486827" w:rsidP="00486827">
      <w:pPr>
        <w:rPr>
          <w:rFonts w:ascii="Trebuchet MS" w:hAnsi="Trebuchet MS" w:cs="Arial"/>
          <w:sz w:val="20"/>
          <w:szCs w:val="20"/>
          <w:lang w:val="en-GB"/>
        </w:rPr>
      </w:pPr>
    </w:p>
    <w:tbl>
      <w:tblPr>
        <w:tblW w:w="37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1588"/>
        <w:gridCol w:w="740"/>
        <w:gridCol w:w="1598"/>
        <w:gridCol w:w="740"/>
        <w:gridCol w:w="1601"/>
      </w:tblGrid>
      <w:tr w:rsidR="000E0B03" w:rsidRPr="005C697E" w14:paraId="70BDB213" w14:textId="77777777" w:rsidTr="000E0B03">
        <w:trPr>
          <w:trHeight w:val="567"/>
          <w:jc w:val="center"/>
        </w:trPr>
        <w:tc>
          <w:tcPr>
            <w:tcW w:w="529" w:type="pct"/>
            <w:shd w:val="clear" w:color="auto" w:fill="DAEEF3" w:themeFill="accent5" w:themeFillTint="33"/>
            <w:vAlign w:val="center"/>
          </w:tcPr>
          <w:p w14:paraId="23B0D5C9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Date: </w:t>
            </w:r>
          </w:p>
        </w:tc>
        <w:tc>
          <w:tcPr>
            <w:tcW w:w="1132" w:type="pct"/>
            <w:shd w:val="clear" w:color="auto" w:fill="auto"/>
            <w:vAlign w:val="center"/>
          </w:tcPr>
          <w:p w14:paraId="5206378A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28" w:type="pct"/>
            <w:shd w:val="clear" w:color="auto" w:fill="DAEEF3" w:themeFill="accent5" w:themeFillTint="33"/>
            <w:vAlign w:val="center"/>
          </w:tcPr>
          <w:p w14:paraId="538D99D3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 xml:space="preserve">Date: </w:t>
            </w:r>
          </w:p>
        </w:tc>
        <w:tc>
          <w:tcPr>
            <w:tcW w:w="1140" w:type="pct"/>
            <w:shd w:val="clear" w:color="auto" w:fill="auto"/>
            <w:vAlign w:val="center"/>
          </w:tcPr>
          <w:p w14:paraId="7A5314AE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528" w:type="pct"/>
            <w:shd w:val="clear" w:color="auto" w:fill="DAEEF3" w:themeFill="accent5" w:themeFillTint="33"/>
            <w:vAlign w:val="center"/>
          </w:tcPr>
          <w:p w14:paraId="604D6007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Date:</w:t>
            </w:r>
          </w:p>
        </w:tc>
        <w:tc>
          <w:tcPr>
            <w:tcW w:w="1142" w:type="pct"/>
            <w:shd w:val="clear" w:color="auto" w:fill="auto"/>
            <w:vAlign w:val="center"/>
          </w:tcPr>
          <w:p w14:paraId="1369E076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</w:p>
        </w:tc>
      </w:tr>
      <w:tr w:rsidR="000E0B03" w:rsidRPr="005C697E" w14:paraId="53D610E9" w14:textId="77777777" w:rsidTr="000E0B03">
        <w:trPr>
          <w:trHeight w:val="567"/>
          <w:jc w:val="center"/>
        </w:trPr>
        <w:tc>
          <w:tcPr>
            <w:tcW w:w="1662" w:type="pct"/>
            <w:gridSpan w:val="2"/>
            <w:shd w:val="clear" w:color="auto" w:fill="DAEEF3" w:themeFill="accent5" w:themeFillTint="33"/>
            <w:vAlign w:val="center"/>
          </w:tcPr>
          <w:p w14:paraId="3865771E" w14:textId="77777777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Signature PhD candidate</w:t>
            </w:r>
          </w:p>
        </w:tc>
        <w:tc>
          <w:tcPr>
            <w:tcW w:w="1668" w:type="pct"/>
            <w:gridSpan w:val="2"/>
            <w:shd w:val="clear" w:color="auto" w:fill="DAEEF3" w:themeFill="accent5" w:themeFillTint="33"/>
            <w:vAlign w:val="center"/>
          </w:tcPr>
          <w:p w14:paraId="279797A3" w14:textId="65F3E5AD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Signature PhD s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upervisor 1</w:t>
            </w:r>
          </w:p>
        </w:tc>
        <w:tc>
          <w:tcPr>
            <w:tcW w:w="1670" w:type="pct"/>
            <w:gridSpan w:val="2"/>
            <w:shd w:val="clear" w:color="auto" w:fill="DAEEF3" w:themeFill="accent5" w:themeFillTint="33"/>
            <w:vAlign w:val="center"/>
          </w:tcPr>
          <w:p w14:paraId="7DA1049B" w14:textId="7E7CD6F2" w:rsidR="000E0B03" w:rsidRPr="005C697E" w:rsidRDefault="000E0B03" w:rsidP="0076636B">
            <w:pP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</w:pPr>
            <w:r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Signature PhD s</w:t>
            </w:r>
            <w:r w:rsidRPr="005C697E">
              <w:rPr>
                <w:rFonts w:ascii="Trebuchet MS" w:hAnsi="Trebuchet MS" w:cs="Arial"/>
                <w:b/>
                <w:sz w:val="20"/>
                <w:szCs w:val="20"/>
                <w:lang w:val="en-GB"/>
              </w:rPr>
              <w:t>upervisor 2</w:t>
            </w:r>
          </w:p>
        </w:tc>
      </w:tr>
      <w:tr w:rsidR="000E0B03" w:rsidRPr="005C697E" w14:paraId="340016AF" w14:textId="77777777" w:rsidTr="000E0B03">
        <w:trPr>
          <w:trHeight w:val="1418"/>
          <w:jc w:val="center"/>
        </w:trPr>
        <w:tc>
          <w:tcPr>
            <w:tcW w:w="1662" w:type="pct"/>
            <w:gridSpan w:val="2"/>
            <w:shd w:val="clear" w:color="auto" w:fill="auto"/>
          </w:tcPr>
          <w:p w14:paraId="5653960E" w14:textId="77777777" w:rsidR="000E0B03" w:rsidRPr="005C697E" w:rsidRDefault="000E0B03" w:rsidP="0076636B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1668" w:type="pct"/>
            <w:gridSpan w:val="2"/>
            <w:shd w:val="clear" w:color="auto" w:fill="auto"/>
          </w:tcPr>
          <w:p w14:paraId="5FB08800" w14:textId="77777777" w:rsidR="000E0B03" w:rsidRPr="005C697E" w:rsidRDefault="000E0B03" w:rsidP="0076636B">
            <w:pPr>
              <w:rPr>
                <w:rFonts w:ascii="Trebuchet MS" w:hAnsi="Trebuchet MS" w:cs="Arial"/>
                <w:lang w:val="en-GB"/>
              </w:rPr>
            </w:pPr>
          </w:p>
        </w:tc>
        <w:tc>
          <w:tcPr>
            <w:tcW w:w="1670" w:type="pct"/>
            <w:gridSpan w:val="2"/>
          </w:tcPr>
          <w:p w14:paraId="125E5DF1" w14:textId="77777777" w:rsidR="000E0B03" w:rsidRPr="005C697E" w:rsidRDefault="000E0B03" w:rsidP="0076636B">
            <w:pPr>
              <w:rPr>
                <w:rFonts w:ascii="Trebuchet MS" w:hAnsi="Trebuchet MS" w:cs="Arial"/>
                <w:lang w:val="en-GB"/>
              </w:rPr>
            </w:pPr>
          </w:p>
        </w:tc>
      </w:tr>
    </w:tbl>
    <w:p w14:paraId="0BB68509" w14:textId="77777777" w:rsidR="004F4618" w:rsidRPr="005C697E" w:rsidRDefault="004F4618" w:rsidP="00044EC5">
      <w:pPr>
        <w:rPr>
          <w:rFonts w:ascii="Trebuchet MS" w:hAnsi="Trebuchet MS"/>
          <w:b/>
          <w:i/>
          <w:sz w:val="20"/>
          <w:szCs w:val="20"/>
          <w:lang w:val="en-GB"/>
        </w:rPr>
      </w:pPr>
    </w:p>
    <w:p w14:paraId="3CBD4229" w14:textId="4336C799" w:rsidR="001C6FBE" w:rsidRPr="005C697E" w:rsidRDefault="001C6FBE" w:rsidP="00044EC5">
      <w:pPr>
        <w:rPr>
          <w:rFonts w:ascii="Trebuchet MS" w:hAnsi="Trebuchet MS"/>
          <w:sz w:val="20"/>
          <w:szCs w:val="20"/>
          <w:lang w:val="en-GB"/>
        </w:rPr>
      </w:pPr>
      <w:bookmarkStart w:id="0" w:name="_GoBack"/>
      <w:bookmarkEnd w:id="0"/>
    </w:p>
    <w:sectPr w:rsidR="001C6FBE" w:rsidRPr="005C697E" w:rsidSect="009847EC">
      <w:headerReference w:type="default" r:id="rId11"/>
      <w:footerReference w:type="default" r:id="rId12"/>
      <w:headerReference w:type="first" r:id="rId13"/>
      <w:pgSz w:w="11906" w:h="16838" w:code="9"/>
      <w:pgMar w:top="1417" w:right="1133" w:bottom="1134" w:left="1417" w:header="284" w:footer="5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05798" w14:textId="77777777" w:rsidR="0071673D" w:rsidRDefault="0071673D">
      <w:r>
        <w:separator/>
      </w:r>
    </w:p>
  </w:endnote>
  <w:endnote w:type="continuationSeparator" w:id="0">
    <w:p w14:paraId="2272E24C" w14:textId="77777777" w:rsidR="0071673D" w:rsidRDefault="0071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6ECB3D" w14:textId="5676562A" w:rsidR="0071673D" w:rsidRPr="00601F58" w:rsidRDefault="009847EC" w:rsidP="009847EC">
    <w:pPr>
      <w:pStyle w:val="Voettekst"/>
      <w:tabs>
        <w:tab w:val="clear" w:pos="4536"/>
        <w:tab w:val="clear" w:pos="9072"/>
      </w:tabs>
      <w:rPr>
        <w:rFonts w:asciiTheme="minorHAnsi" w:hAnsiTheme="minorHAnsi" w:cstheme="minorHAnsi"/>
        <w:sz w:val="18"/>
        <w:szCs w:val="18"/>
        <w:lang w:val="en-US"/>
      </w:rPr>
    </w:pPr>
    <w:r>
      <w:rPr>
        <w:noProof/>
      </w:rPr>
      <w:drawing>
        <wp:anchor distT="0" distB="0" distL="114300" distR="114300" simplePos="0" relativeHeight="251682304" behindDoc="1" locked="0" layoutInCell="1" allowOverlap="1" wp14:anchorId="05B96E97" wp14:editId="1AF5F848">
          <wp:simplePos x="0" y="0"/>
          <wp:positionH relativeFrom="rightMargin">
            <wp:align>left</wp:align>
          </wp:positionH>
          <wp:positionV relativeFrom="paragraph">
            <wp:posOffset>-104775</wp:posOffset>
          </wp:positionV>
          <wp:extent cx="440055" cy="440055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055" cy="44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673D" w:rsidRPr="00037BE2">
      <w:rPr>
        <w:noProof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451897BD" wp14:editId="7952CBC3">
              <wp:simplePos x="0" y="0"/>
              <wp:positionH relativeFrom="leftMargin">
                <wp:posOffset>335915</wp:posOffset>
              </wp:positionH>
              <wp:positionV relativeFrom="bottomMargin">
                <wp:posOffset>376987</wp:posOffset>
              </wp:positionV>
              <wp:extent cx="561975" cy="190500"/>
              <wp:effectExtent l="0" t="0" r="0" b="0"/>
              <wp:wrapNone/>
              <wp:docPr id="3" name="Rechthoe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975" cy="1905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AF212B" w14:textId="5E09C264" w:rsidR="0071673D" w:rsidRPr="004D2C62" w:rsidRDefault="0071673D" w:rsidP="00481B6D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rFonts w:ascii="Trebuchet MS" w:hAnsi="Trebuchet MS" w:cstheme="minorHAnsi"/>
                              <w:sz w:val="16"/>
                              <w:szCs w:val="16"/>
                            </w:rPr>
                          </w:pPr>
                          <w:r w:rsidRPr="004D2C62">
                            <w:rPr>
                              <w:rFonts w:ascii="Trebuchet MS" w:hAnsi="Trebuchet MS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D2C62">
                            <w:rPr>
                              <w:rFonts w:ascii="Trebuchet MS" w:hAnsi="Trebuchet MS" w:cstheme="minorHAnsi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4D2C62">
                            <w:rPr>
                              <w:rFonts w:ascii="Trebuchet MS" w:hAnsi="Trebuchet MS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0B03">
                            <w:rPr>
                              <w:rFonts w:ascii="Trebuchet MS" w:hAnsi="Trebuchet MS" w:cstheme="minorHAnsi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4D2C62">
                            <w:rPr>
                              <w:rFonts w:ascii="Trebuchet MS" w:hAnsi="Trebuchet MS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51897BD" id="Rechthoek 3" o:spid="_x0000_s1026" style="position:absolute;margin-left:26.45pt;margin-top:29.7pt;width:44.25pt;height:15pt;rotation:180;flip:x;z-index:2516761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" filled="f" fillcolor="#c0504d" stroked="f" strokecolor="#5c83b4" strokeweight="2.25pt">
              <v:textbox inset=",0,,0">
                <w:txbxContent>
                  <w:p w14:paraId="2AAF212B" w14:textId="5E09C264" w:rsidR="0071673D" w:rsidRPr="004D2C62" w:rsidRDefault="0071673D" w:rsidP="00481B6D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rFonts w:ascii="Trebuchet MS" w:hAnsi="Trebuchet MS" w:cstheme="minorHAnsi"/>
                        <w:sz w:val="16"/>
                        <w:szCs w:val="16"/>
                      </w:rPr>
                    </w:pPr>
                    <w:r w:rsidRPr="004D2C62">
                      <w:rPr>
                        <w:rFonts w:ascii="Trebuchet MS" w:hAnsi="Trebuchet MS" w:cstheme="minorHAnsi"/>
                        <w:sz w:val="16"/>
                        <w:szCs w:val="16"/>
                      </w:rPr>
                      <w:fldChar w:fldCharType="begin"/>
                    </w:r>
                    <w:r w:rsidRPr="004D2C62">
                      <w:rPr>
                        <w:rFonts w:ascii="Trebuchet MS" w:hAnsi="Trebuchet MS" w:cstheme="minorHAnsi"/>
                        <w:sz w:val="16"/>
                        <w:szCs w:val="16"/>
                      </w:rPr>
                      <w:instrText>PAGE   \* MERGEFORMAT</w:instrText>
                    </w:r>
                    <w:r w:rsidRPr="004D2C62">
                      <w:rPr>
                        <w:rFonts w:ascii="Trebuchet MS" w:hAnsi="Trebuchet MS" w:cstheme="minorHAnsi"/>
                        <w:sz w:val="16"/>
                        <w:szCs w:val="16"/>
                      </w:rPr>
                      <w:fldChar w:fldCharType="separate"/>
                    </w:r>
                    <w:r w:rsidR="000E0B03">
                      <w:rPr>
                        <w:rFonts w:ascii="Trebuchet MS" w:hAnsi="Trebuchet MS" w:cstheme="minorHAnsi"/>
                        <w:noProof/>
                        <w:sz w:val="16"/>
                        <w:szCs w:val="16"/>
                      </w:rPr>
                      <w:t>4</w:t>
                    </w:r>
                    <w:r w:rsidRPr="004D2C62">
                      <w:rPr>
                        <w:rFonts w:ascii="Trebuchet MS" w:hAnsi="Trebuchet MS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rFonts w:asciiTheme="minorHAnsi" w:hAnsiTheme="minorHAnsi" w:cstheme="minorHAnsi"/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7F6C8" w14:textId="77777777" w:rsidR="0071673D" w:rsidRDefault="0071673D">
      <w:r>
        <w:separator/>
      </w:r>
    </w:p>
  </w:footnote>
  <w:footnote w:type="continuationSeparator" w:id="0">
    <w:p w14:paraId="75EF7EAF" w14:textId="77777777" w:rsidR="0071673D" w:rsidRDefault="0071673D">
      <w:r>
        <w:continuationSeparator/>
      </w:r>
    </w:p>
  </w:footnote>
  <w:footnote w:id="1">
    <w:p w14:paraId="77A63082" w14:textId="3028CC93" w:rsidR="00A4296E" w:rsidRPr="0058771C" w:rsidRDefault="00A4296E" w:rsidP="00A4296E">
      <w:pPr>
        <w:tabs>
          <w:tab w:val="left" w:pos="120"/>
        </w:tabs>
        <w:ind w:left="-120"/>
        <w:rPr>
          <w:rFonts w:asciiTheme="minorHAnsi" w:hAnsiTheme="minorHAnsi" w:cs="Arial"/>
          <w:sz w:val="20"/>
          <w:szCs w:val="20"/>
          <w:lang w:val="en-US"/>
        </w:rPr>
      </w:pPr>
      <w:r w:rsidRPr="0058771C">
        <w:rPr>
          <w:rStyle w:val="Voetnootmarkering"/>
          <w:rFonts w:asciiTheme="minorHAnsi" w:hAnsiTheme="minorHAnsi"/>
          <w:sz w:val="20"/>
          <w:szCs w:val="20"/>
        </w:rPr>
        <w:footnoteRef/>
      </w:r>
      <w:r w:rsidRPr="0058771C">
        <w:rPr>
          <w:rFonts w:asciiTheme="minorHAnsi" w:hAnsiTheme="minorHAnsi"/>
          <w:sz w:val="20"/>
          <w:szCs w:val="20"/>
          <w:lang w:val="en-US"/>
        </w:rPr>
        <w:t xml:space="preserve">Optional: an alternative strategy can be set up using the </w:t>
      </w:r>
      <w:hyperlink r:id="rId1" w:history="1">
        <w:r w:rsidRPr="00D82186">
          <w:rPr>
            <w:rStyle w:val="Hyperlink"/>
            <w:rFonts w:asciiTheme="minorHAnsi" w:hAnsiTheme="minorHAnsi"/>
            <w:sz w:val="20"/>
            <w:szCs w:val="20"/>
            <w:lang w:val="en-US"/>
          </w:rPr>
          <w:t>Action Plan</w:t>
        </w:r>
      </w:hyperlink>
      <w:r>
        <w:rPr>
          <w:rFonts w:asciiTheme="minorHAnsi" w:hAnsiTheme="minorHAnsi"/>
          <w:sz w:val="20"/>
          <w:szCs w:val="20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B97C9" w14:textId="77777777" w:rsidR="0071673D" w:rsidRDefault="0071673D" w:rsidP="00601F58">
    <w:pPr>
      <w:pStyle w:val="Voettekst"/>
      <w:rPr>
        <w:rFonts w:ascii="Calibri" w:hAnsi="Calibri"/>
        <w:sz w:val="16"/>
        <w:szCs w:val="16"/>
        <w:lang w:val="en-GB"/>
      </w:rPr>
    </w:pPr>
  </w:p>
  <w:p w14:paraId="232AB930" w14:textId="77777777" w:rsidR="0071673D" w:rsidRDefault="0071673D" w:rsidP="00601F58">
    <w:pPr>
      <w:pStyle w:val="Voettekst"/>
      <w:rPr>
        <w:rFonts w:ascii="Calibri" w:hAnsi="Calibri"/>
        <w:sz w:val="16"/>
        <w:szCs w:val="16"/>
        <w:lang w:val="en-GB"/>
      </w:rPr>
    </w:pPr>
  </w:p>
  <w:p w14:paraId="4F37284F" w14:textId="1B791E4D" w:rsidR="001E5450" w:rsidRPr="002F497D" w:rsidRDefault="00966509" w:rsidP="00601F58">
    <w:pPr>
      <w:pStyle w:val="Voettekst"/>
      <w:tabs>
        <w:tab w:val="clear" w:pos="9072"/>
        <w:tab w:val="right" w:pos="9356"/>
      </w:tabs>
      <w:rPr>
        <w:rFonts w:ascii="Trebuchet MS" w:hAnsi="Trebuchet MS"/>
        <w:sz w:val="16"/>
        <w:szCs w:val="16"/>
        <w:lang w:val="en-GB"/>
      </w:rPr>
    </w:pPr>
    <w:r>
      <w:rPr>
        <w:rFonts w:ascii="Trebuchet MS" w:hAnsi="Trebuchet MS"/>
        <w:sz w:val="16"/>
        <w:szCs w:val="16"/>
        <w:lang w:val="en-GB"/>
      </w:rPr>
      <w:t xml:space="preserve">PhD </w:t>
    </w:r>
    <w:r w:rsidR="0005122F">
      <w:rPr>
        <w:rFonts w:ascii="Trebuchet MS" w:hAnsi="Trebuchet MS"/>
        <w:sz w:val="16"/>
        <w:szCs w:val="16"/>
        <w:lang w:val="en-GB"/>
      </w:rPr>
      <w:t>Progress &amp; Consultation</w:t>
    </w:r>
    <w:r w:rsidR="00146E9E">
      <w:rPr>
        <w:rFonts w:ascii="Trebuchet MS" w:hAnsi="Trebuchet MS"/>
        <w:sz w:val="16"/>
        <w:szCs w:val="16"/>
        <w:lang w:val="en-GB"/>
      </w:rPr>
      <w:t xml:space="preserve"> – version 1.0</w:t>
    </w:r>
    <w:r>
      <w:rPr>
        <w:rFonts w:ascii="Trebuchet MS" w:hAnsi="Trebuchet MS"/>
        <w:sz w:val="16"/>
        <w:szCs w:val="16"/>
        <w:lang w:val="en-GB"/>
      </w:rPr>
      <w:tab/>
    </w:r>
    <w:r>
      <w:rPr>
        <w:rFonts w:ascii="Trebuchet MS" w:hAnsi="Trebuchet MS"/>
        <w:sz w:val="16"/>
        <w:szCs w:val="16"/>
        <w:lang w:val="en-GB"/>
      </w:rPr>
      <w:tab/>
    </w:r>
    <w:r w:rsidRPr="002F497D">
      <w:rPr>
        <w:rFonts w:ascii="Trebuchet MS" w:hAnsi="Trebuchet MS"/>
        <w:sz w:val="16"/>
        <w:szCs w:val="16"/>
        <w:lang w:val="en-GB"/>
      </w:rPr>
      <w:t>Amsterdam UMC Doctoral School</w:t>
    </w:r>
  </w:p>
  <w:p w14:paraId="390F1EA3" w14:textId="7B4AE68E" w:rsidR="0071673D" w:rsidRPr="002F497D" w:rsidRDefault="001E5450" w:rsidP="00601F58">
    <w:pPr>
      <w:pStyle w:val="Voettekst"/>
      <w:tabs>
        <w:tab w:val="clear" w:pos="9072"/>
        <w:tab w:val="right" w:pos="9356"/>
      </w:tabs>
      <w:rPr>
        <w:rFonts w:ascii="Trebuchet MS" w:hAnsi="Trebuchet MS"/>
        <w:sz w:val="16"/>
        <w:szCs w:val="16"/>
        <w:lang w:val="en-GB"/>
      </w:rPr>
    </w:pPr>
    <w:r w:rsidRPr="002F497D">
      <w:rPr>
        <w:rFonts w:ascii="Trebuchet MS" w:hAnsi="Trebuchet MS"/>
        <w:sz w:val="16"/>
        <w:szCs w:val="16"/>
        <w:lang w:val="en-GB"/>
      </w:rPr>
      <w:t>Part 1: Progress Report</w:t>
    </w:r>
    <w:r w:rsidR="0071673D" w:rsidRPr="002F497D">
      <w:rPr>
        <w:rFonts w:ascii="Trebuchet MS" w:hAnsi="Trebuchet MS"/>
        <w:sz w:val="16"/>
        <w:szCs w:val="16"/>
        <w:lang w:val="en-GB"/>
      </w:rPr>
      <w:tab/>
    </w:r>
    <w:r w:rsidR="0071673D" w:rsidRPr="002F497D">
      <w:rPr>
        <w:rStyle w:val="Paginanummer"/>
        <w:rFonts w:ascii="Trebuchet MS" w:hAnsi="Trebuchet MS"/>
        <w:sz w:val="16"/>
        <w:szCs w:val="16"/>
        <w:lang w:val="en-GB"/>
      </w:rPr>
      <w:tab/>
    </w:r>
    <w:r w:rsidR="0071673D" w:rsidRPr="002F497D">
      <w:rPr>
        <w:rFonts w:ascii="Trebuchet MS" w:hAnsi="Trebuchet MS"/>
        <w:sz w:val="16"/>
        <w:szCs w:val="16"/>
        <w:lang w:val="en-GB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A361C" w14:textId="1C03F44E" w:rsidR="0071673D" w:rsidRDefault="0071673D" w:rsidP="00573FDE">
    <w:pPr>
      <w:pStyle w:val="Koptekst"/>
      <w:ind w:left="-142"/>
      <w:rPr>
        <w:rFonts w:ascii="Calibri" w:hAnsi="Calibri" w:cs="Calibri"/>
        <w:b/>
        <w:i/>
        <w:lang w:val="en-US"/>
      </w:rPr>
    </w:pPr>
  </w:p>
  <w:p w14:paraId="6B23A964" w14:textId="5F9CEB6A" w:rsidR="0071673D" w:rsidRPr="00573FDE" w:rsidRDefault="0071673D" w:rsidP="0058771C">
    <w:pPr>
      <w:pStyle w:val="Koptekst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36D"/>
    <w:multiLevelType w:val="hybridMultilevel"/>
    <w:tmpl w:val="37E6F48A"/>
    <w:lvl w:ilvl="0" w:tplc="0413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48174FF2"/>
    <w:multiLevelType w:val="hybridMultilevel"/>
    <w:tmpl w:val="24F41E78"/>
    <w:lvl w:ilvl="0" w:tplc="444C8358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27"/>
    <w:rsid w:val="00010209"/>
    <w:rsid w:val="00016308"/>
    <w:rsid w:val="000213A3"/>
    <w:rsid w:val="00024C83"/>
    <w:rsid w:val="00024D84"/>
    <w:rsid w:val="00025DD2"/>
    <w:rsid w:val="00031FBE"/>
    <w:rsid w:val="00032CFD"/>
    <w:rsid w:val="00044EC5"/>
    <w:rsid w:val="00047945"/>
    <w:rsid w:val="0005122F"/>
    <w:rsid w:val="00073315"/>
    <w:rsid w:val="000739AD"/>
    <w:rsid w:val="00085C00"/>
    <w:rsid w:val="000B38E5"/>
    <w:rsid w:val="000B7BB2"/>
    <w:rsid w:val="000C04CA"/>
    <w:rsid w:val="000C2C31"/>
    <w:rsid w:val="000C46D1"/>
    <w:rsid w:val="000D15B8"/>
    <w:rsid w:val="000D4154"/>
    <w:rsid w:val="000E0B03"/>
    <w:rsid w:val="000F3FE1"/>
    <w:rsid w:val="000F6F2E"/>
    <w:rsid w:val="00114252"/>
    <w:rsid w:val="00115317"/>
    <w:rsid w:val="00123E92"/>
    <w:rsid w:val="00130227"/>
    <w:rsid w:val="00130CAC"/>
    <w:rsid w:val="00132A94"/>
    <w:rsid w:val="00132B05"/>
    <w:rsid w:val="0013609A"/>
    <w:rsid w:val="00136534"/>
    <w:rsid w:val="00140AE0"/>
    <w:rsid w:val="00145E29"/>
    <w:rsid w:val="00146E9E"/>
    <w:rsid w:val="0015174F"/>
    <w:rsid w:val="00160BE8"/>
    <w:rsid w:val="00165014"/>
    <w:rsid w:val="001656E5"/>
    <w:rsid w:val="001848EB"/>
    <w:rsid w:val="00185E22"/>
    <w:rsid w:val="00193A16"/>
    <w:rsid w:val="001B2765"/>
    <w:rsid w:val="001B2FBD"/>
    <w:rsid w:val="001C2DA2"/>
    <w:rsid w:val="001C4633"/>
    <w:rsid w:val="001C6FBE"/>
    <w:rsid w:val="001D0C9F"/>
    <w:rsid w:val="001D52FD"/>
    <w:rsid w:val="001E2E2B"/>
    <w:rsid w:val="001E5450"/>
    <w:rsid w:val="001F181E"/>
    <w:rsid w:val="001F5F87"/>
    <w:rsid w:val="00203666"/>
    <w:rsid w:val="002100AC"/>
    <w:rsid w:val="0021152A"/>
    <w:rsid w:val="0022643D"/>
    <w:rsid w:val="00237B10"/>
    <w:rsid w:val="002444FB"/>
    <w:rsid w:val="0025098E"/>
    <w:rsid w:val="00284CD4"/>
    <w:rsid w:val="00287450"/>
    <w:rsid w:val="00294B5F"/>
    <w:rsid w:val="002B296C"/>
    <w:rsid w:val="002B2B74"/>
    <w:rsid w:val="002C169B"/>
    <w:rsid w:val="002C24D8"/>
    <w:rsid w:val="002F497D"/>
    <w:rsid w:val="002F5A1E"/>
    <w:rsid w:val="002F70CB"/>
    <w:rsid w:val="00304191"/>
    <w:rsid w:val="00320858"/>
    <w:rsid w:val="00324BAC"/>
    <w:rsid w:val="00324D77"/>
    <w:rsid w:val="0032705B"/>
    <w:rsid w:val="003354AB"/>
    <w:rsid w:val="00363FB5"/>
    <w:rsid w:val="003640B3"/>
    <w:rsid w:val="00373D30"/>
    <w:rsid w:val="00390558"/>
    <w:rsid w:val="003920B8"/>
    <w:rsid w:val="00396E11"/>
    <w:rsid w:val="003C0121"/>
    <w:rsid w:val="003C30A8"/>
    <w:rsid w:val="003D5954"/>
    <w:rsid w:val="003E2340"/>
    <w:rsid w:val="003E3A81"/>
    <w:rsid w:val="003F2DAC"/>
    <w:rsid w:val="004036C6"/>
    <w:rsid w:val="00403B0D"/>
    <w:rsid w:val="0041680A"/>
    <w:rsid w:val="00416B2C"/>
    <w:rsid w:val="00425533"/>
    <w:rsid w:val="004558C7"/>
    <w:rsid w:val="00460A5B"/>
    <w:rsid w:val="00461895"/>
    <w:rsid w:val="00462072"/>
    <w:rsid w:val="0046519B"/>
    <w:rsid w:val="00466840"/>
    <w:rsid w:val="00481B6D"/>
    <w:rsid w:val="00486827"/>
    <w:rsid w:val="004938A5"/>
    <w:rsid w:val="00495442"/>
    <w:rsid w:val="004C7D25"/>
    <w:rsid w:val="004D2C62"/>
    <w:rsid w:val="004F4618"/>
    <w:rsid w:val="004F6047"/>
    <w:rsid w:val="00503EB2"/>
    <w:rsid w:val="0051070B"/>
    <w:rsid w:val="0051368E"/>
    <w:rsid w:val="005277B2"/>
    <w:rsid w:val="0053183D"/>
    <w:rsid w:val="0053256F"/>
    <w:rsid w:val="005434BD"/>
    <w:rsid w:val="005457ED"/>
    <w:rsid w:val="005468E9"/>
    <w:rsid w:val="00556EAB"/>
    <w:rsid w:val="00562657"/>
    <w:rsid w:val="00571EC4"/>
    <w:rsid w:val="00573FDE"/>
    <w:rsid w:val="00577E6C"/>
    <w:rsid w:val="00586D4B"/>
    <w:rsid w:val="0058771C"/>
    <w:rsid w:val="00587F5D"/>
    <w:rsid w:val="0059116B"/>
    <w:rsid w:val="005A372E"/>
    <w:rsid w:val="005C54DA"/>
    <w:rsid w:val="005C697E"/>
    <w:rsid w:val="005D73BB"/>
    <w:rsid w:val="005F2AC3"/>
    <w:rsid w:val="0060165D"/>
    <w:rsid w:val="00601F58"/>
    <w:rsid w:val="00602322"/>
    <w:rsid w:val="00604A7A"/>
    <w:rsid w:val="00632715"/>
    <w:rsid w:val="00635B14"/>
    <w:rsid w:val="00645560"/>
    <w:rsid w:val="00646F8F"/>
    <w:rsid w:val="00665583"/>
    <w:rsid w:val="00681AA5"/>
    <w:rsid w:val="00684D21"/>
    <w:rsid w:val="0069533B"/>
    <w:rsid w:val="006964D3"/>
    <w:rsid w:val="00696F96"/>
    <w:rsid w:val="0069718C"/>
    <w:rsid w:val="00697B8B"/>
    <w:rsid w:val="006A77C9"/>
    <w:rsid w:val="006B2258"/>
    <w:rsid w:val="006C38B2"/>
    <w:rsid w:val="006C64C5"/>
    <w:rsid w:val="006C68DD"/>
    <w:rsid w:val="006D1448"/>
    <w:rsid w:val="006D3BE9"/>
    <w:rsid w:val="006D3C74"/>
    <w:rsid w:val="006D42ED"/>
    <w:rsid w:val="006E55A0"/>
    <w:rsid w:val="006F2F76"/>
    <w:rsid w:val="00700F04"/>
    <w:rsid w:val="00710853"/>
    <w:rsid w:val="007143B8"/>
    <w:rsid w:val="0071673D"/>
    <w:rsid w:val="00730070"/>
    <w:rsid w:val="00735AA2"/>
    <w:rsid w:val="00741681"/>
    <w:rsid w:val="00744155"/>
    <w:rsid w:val="00747942"/>
    <w:rsid w:val="00761FA9"/>
    <w:rsid w:val="007658D2"/>
    <w:rsid w:val="0077052F"/>
    <w:rsid w:val="00771853"/>
    <w:rsid w:val="0077609E"/>
    <w:rsid w:val="00777CAF"/>
    <w:rsid w:val="00785D1B"/>
    <w:rsid w:val="00787356"/>
    <w:rsid w:val="00787525"/>
    <w:rsid w:val="0079198D"/>
    <w:rsid w:val="00796A6A"/>
    <w:rsid w:val="007B2B17"/>
    <w:rsid w:val="007B470A"/>
    <w:rsid w:val="007B5BEC"/>
    <w:rsid w:val="007B7C94"/>
    <w:rsid w:val="007C12E4"/>
    <w:rsid w:val="007E5907"/>
    <w:rsid w:val="007F2B61"/>
    <w:rsid w:val="007F3257"/>
    <w:rsid w:val="00801418"/>
    <w:rsid w:val="0081181D"/>
    <w:rsid w:val="00812FBA"/>
    <w:rsid w:val="00822E7C"/>
    <w:rsid w:val="008256E4"/>
    <w:rsid w:val="008265FE"/>
    <w:rsid w:val="008319F2"/>
    <w:rsid w:val="00843D3B"/>
    <w:rsid w:val="00854E53"/>
    <w:rsid w:val="00883B54"/>
    <w:rsid w:val="0089222E"/>
    <w:rsid w:val="00895466"/>
    <w:rsid w:val="008A39E8"/>
    <w:rsid w:val="008A3F3E"/>
    <w:rsid w:val="008A7A7F"/>
    <w:rsid w:val="008B32A5"/>
    <w:rsid w:val="008B7D0A"/>
    <w:rsid w:val="008C07B2"/>
    <w:rsid w:val="008D75E3"/>
    <w:rsid w:val="008E04BA"/>
    <w:rsid w:val="008F5552"/>
    <w:rsid w:val="008F575E"/>
    <w:rsid w:val="008F67E8"/>
    <w:rsid w:val="0090767B"/>
    <w:rsid w:val="00925D0A"/>
    <w:rsid w:val="009315D2"/>
    <w:rsid w:val="00933B76"/>
    <w:rsid w:val="009372C2"/>
    <w:rsid w:val="0095158F"/>
    <w:rsid w:val="00966099"/>
    <w:rsid w:val="00966509"/>
    <w:rsid w:val="00982EE6"/>
    <w:rsid w:val="00983BFE"/>
    <w:rsid w:val="009847EC"/>
    <w:rsid w:val="009A131F"/>
    <w:rsid w:val="009A3C10"/>
    <w:rsid w:val="009A4AF6"/>
    <w:rsid w:val="009A792C"/>
    <w:rsid w:val="009C762A"/>
    <w:rsid w:val="009D4872"/>
    <w:rsid w:val="009D760B"/>
    <w:rsid w:val="009E2CC7"/>
    <w:rsid w:val="009E42F5"/>
    <w:rsid w:val="009F55F0"/>
    <w:rsid w:val="00A10BA8"/>
    <w:rsid w:val="00A40D46"/>
    <w:rsid w:val="00A4296E"/>
    <w:rsid w:val="00A46173"/>
    <w:rsid w:val="00A61E1B"/>
    <w:rsid w:val="00A660B7"/>
    <w:rsid w:val="00A76B89"/>
    <w:rsid w:val="00AA3545"/>
    <w:rsid w:val="00AA770F"/>
    <w:rsid w:val="00AA7C00"/>
    <w:rsid w:val="00AD435A"/>
    <w:rsid w:val="00AE4059"/>
    <w:rsid w:val="00AF6CC5"/>
    <w:rsid w:val="00B075CD"/>
    <w:rsid w:val="00B143F1"/>
    <w:rsid w:val="00B36874"/>
    <w:rsid w:val="00B37195"/>
    <w:rsid w:val="00B4200E"/>
    <w:rsid w:val="00B47A14"/>
    <w:rsid w:val="00B57AF3"/>
    <w:rsid w:val="00B6520A"/>
    <w:rsid w:val="00B70BBB"/>
    <w:rsid w:val="00B816F4"/>
    <w:rsid w:val="00B93103"/>
    <w:rsid w:val="00BA1F51"/>
    <w:rsid w:val="00BA4A3A"/>
    <w:rsid w:val="00BB2F5C"/>
    <w:rsid w:val="00BE02F3"/>
    <w:rsid w:val="00BE33FE"/>
    <w:rsid w:val="00BF5ED1"/>
    <w:rsid w:val="00C02ABF"/>
    <w:rsid w:val="00C02E11"/>
    <w:rsid w:val="00C14749"/>
    <w:rsid w:val="00C15FBB"/>
    <w:rsid w:val="00C348AB"/>
    <w:rsid w:val="00C34FEC"/>
    <w:rsid w:val="00C4055F"/>
    <w:rsid w:val="00C67725"/>
    <w:rsid w:val="00C76529"/>
    <w:rsid w:val="00C76F3A"/>
    <w:rsid w:val="00C90AC0"/>
    <w:rsid w:val="00C94263"/>
    <w:rsid w:val="00CB0879"/>
    <w:rsid w:val="00CC0337"/>
    <w:rsid w:val="00CC2A95"/>
    <w:rsid w:val="00CC31F3"/>
    <w:rsid w:val="00CD1282"/>
    <w:rsid w:val="00CE1E9E"/>
    <w:rsid w:val="00CE4D72"/>
    <w:rsid w:val="00CE68E1"/>
    <w:rsid w:val="00D26141"/>
    <w:rsid w:val="00D3060E"/>
    <w:rsid w:val="00D34DF3"/>
    <w:rsid w:val="00D42D71"/>
    <w:rsid w:val="00D505AE"/>
    <w:rsid w:val="00D82186"/>
    <w:rsid w:val="00D85271"/>
    <w:rsid w:val="00D856D9"/>
    <w:rsid w:val="00DB11B9"/>
    <w:rsid w:val="00DB2D64"/>
    <w:rsid w:val="00DD0D9A"/>
    <w:rsid w:val="00DE47A3"/>
    <w:rsid w:val="00DE503D"/>
    <w:rsid w:val="00DE669E"/>
    <w:rsid w:val="00DF0663"/>
    <w:rsid w:val="00DF15CF"/>
    <w:rsid w:val="00DF7D1D"/>
    <w:rsid w:val="00E27C1F"/>
    <w:rsid w:val="00E34224"/>
    <w:rsid w:val="00E52C05"/>
    <w:rsid w:val="00E6030B"/>
    <w:rsid w:val="00E63070"/>
    <w:rsid w:val="00E640DE"/>
    <w:rsid w:val="00E65290"/>
    <w:rsid w:val="00E76D87"/>
    <w:rsid w:val="00E829A6"/>
    <w:rsid w:val="00E876A0"/>
    <w:rsid w:val="00EA4D73"/>
    <w:rsid w:val="00EB72D0"/>
    <w:rsid w:val="00EC3B53"/>
    <w:rsid w:val="00EC7710"/>
    <w:rsid w:val="00ED2354"/>
    <w:rsid w:val="00ED35A8"/>
    <w:rsid w:val="00ED5CDF"/>
    <w:rsid w:val="00EE1B68"/>
    <w:rsid w:val="00F03BCB"/>
    <w:rsid w:val="00F05D90"/>
    <w:rsid w:val="00F12821"/>
    <w:rsid w:val="00F534F3"/>
    <w:rsid w:val="00F7180B"/>
    <w:rsid w:val="00F82888"/>
    <w:rsid w:val="00F94D0C"/>
    <w:rsid w:val="00F9782D"/>
    <w:rsid w:val="00FA2F47"/>
    <w:rsid w:val="00FA69A2"/>
    <w:rsid w:val="00FB03F0"/>
    <w:rsid w:val="00FB0CBE"/>
    <w:rsid w:val="00FB5F6A"/>
    <w:rsid w:val="00FC5DA5"/>
    <w:rsid w:val="00FC6C63"/>
    <w:rsid w:val="00FE762E"/>
    <w:rsid w:val="00F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  <w14:docId w14:val="715BDC51"/>
  <w15:docId w15:val="{91007E6D-ECE4-4C8D-91BB-49EA8E45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86827"/>
    <w:rPr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A429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100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rsid w:val="000F6F2E"/>
    <w:rPr>
      <w:rFonts w:ascii="Calibri" w:hAnsi="Calibri"/>
      <w:sz w:val="22"/>
    </w:rPr>
  </w:style>
  <w:style w:type="character" w:styleId="Hyperlink">
    <w:name w:val="Hyperlink"/>
    <w:rsid w:val="00486827"/>
    <w:rPr>
      <w:color w:val="0000FF"/>
      <w:u w:val="single"/>
    </w:rPr>
  </w:style>
  <w:style w:type="table" w:styleId="Tabelraster">
    <w:name w:val="Table Grid"/>
    <w:basedOn w:val="Standaardtabel"/>
    <w:rsid w:val="00486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rsid w:val="00486827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486827"/>
  </w:style>
  <w:style w:type="paragraph" w:styleId="Koptekst">
    <w:name w:val="header"/>
    <w:basedOn w:val="Standaard"/>
    <w:link w:val="KoptekstChar"/>
    <w:uiPriority w:val="99"/>
    <w:rsid w:val="0048682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73FDE"/>
    <w:rPr>
      <w:sz w:val="24"/>
      <w:szCs w:val="24"/>
      <w:lang w:val="nl-NL" w:eastAsia="nl-NL"/>
    </w:rPr>
  </w:style>
  <w:style w:type="paragraph" w:styleId="Ballontekst">
    <w:name w:val="Balloon Text"/>
    <w:basedOn w:val="Standaard"/>
    <w:link w:val="BallontekstChar"/>
    <w:rsid w:val="00573FDE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573FDE"/>
    <w:rPr>
      <w:rFonts w:ascii="Tahoma" w:hAnsi="Tahoma" w:cs="Tahoma"/>
      <w:sz w:val="16"/>
      <w:szCs w:val="16"/>
      <w:lang w:val="nl-NL" w:eastAsia="nl-NL"/>
    </w:rPr>
  </w:style>
  <w:style w:type="paragraph" w:styleId="Lijstalinea">
    <w:name w:val="List Paragraph"/>
    <w:basedOn w:val="Standaard"/>
    <w:uiPriority w:val="34"/>
    <w:qFormat/>
    <w:rsid w:val="00787525"/>
    <w:pPr>
      <w:ind w:left="720"/>
      <w:contextualSpacing/>
    </w:pPr>
  </w:style>
  <w:style w:type="character" w:styleId="Verwijzingopmerking">
    <w:name w:val="annotation reference"/>
    <w:basedOn w:val="Standaardalinea-lettertype"/>
    <w:rsid w:val="00D8527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8527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85271"/>
    <w:rPr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D8527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D85271"/>
    <w:rPr>
      <w:b/>
      <w:bCs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160BE8"/>
    <w:rPr>
      <w:sz w:val="24"/>
      <w:szCs w:val="24"/>
      <w:lang w:val="nl-NL" w:eastAsia="nl-NL"/>
    </w:rPr>
  </w:style>
  <w:style w:type="paragraph" w:styleId="Voetnoottekst">
    <w:name w:val="footnote text"/>
    <w:basedOn w:val="Standaard"/>
    <w:link w:val="VoetnoottekstChar"/>
    <w:semiHidden/>
    <w:unhideWhenUsed/>
    <w:rsid w:val="00160BE8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160BE8"/>
    <w:rPr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160BE8"/>
    <w:rPr>
      <w:vertAlign w:val="superscript"/>
    </w:rPr>
  </w:style>
  <w:style w:type="character" w:styleId="GevolgdeHyperlink">
    <w:name w:val="FollowedHyperlink"/>
    <w:basedOn w:val="Standaardalinea-lettertype"/>
    <w:semiHidden/>
    <w:unhideWhenUsed/>
    <w:rsid w:val="00D82186"/>
    <w:rPr>
      <w:color w:val="800080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rsid w:val="00A4296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 w:eastAsia="nl-NL"/>
    </w:rPr>
  </w:style>
  <w:style w:type="paragraph" w:styleId="Geenafstand">
    <w:name w:val="No Spacing"/>
    <w:link w:val="GeenafstandChar"/>
    <w:uiPriority w:val="1"/>
    <w:qFormat/>
    <w:rsid w:val="00BE02F3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BE02F3"/>
    <w:rPr>
      <w:rFonts w:asciiTheme="minorHAnsi" w:eastAsiaTheme="minorEastAsia" w:hAnsiTheme="minorHAnsi" w:cstheme="minorBidi"/>
      <w:sz w:val="22"/>
      <w:szCs w:val="22"/>
      <w:lang w:val="nl-NL"/>
    </w:rPr>
  </w:style>
  <w:style w:type="character" w:customStyle="1" w:styleId="Kop2Char">
    <w:name w:val="Kop 2 Char"/>
    <w:basedOn w:val="Standaardalinea-lettertype"/>
    <w:link w:val="Kop2"/>
    <w:uiPriority w:val="9"/>
    <w:rsid w:val="002100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ctoralschool@amsterdamumc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msterdamumc.org/en/education/phd-student/trajectory/phd-progress-consultation-amcuva.ht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sterdamumc.org/web/file?uuid=917e5ace-b7d5-40f5-9365-dfeeca5e6080&amp;owner=a74723e4-a91d-4fe3-859b-fc7f4c1f86a2&amp;contentid=1603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25D736-97C9-4AF1-AC99-71D6F6BE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581</Words>
  <Characters>3292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AMC Graduate School</vt:lpstr>
      <vt:lpstr>AMC Graduate School</vt:lpstr>
    </vt:vector>
  </TitlesOfParts>
  <Company>AMC</Company>
  <LinksUpToDate>false</LinksUpToDate>
  <CharactersWithSpaces>3866</CharactersWithSpaces>
  <SharedDoc>false</SharedDoc>
  <HLinks>
    <vt:vector size="6" baseType="variant">
      <vt:variant>
        <vt:i4>8257620</vt:i4>
      </vt:variant>
      <vt:variant>
        <vt:i4>48</vt:i4>
      </vt:variant>
      <vt:variant>
        <vt:i4>0</vt:i4>
      </vt:variant>
      <vt:variant>
        <vt:i4>5</vt:i4>
      </vt:variant>
      <vt:variant>
        <vt:lpwstr>mailto:graduateschool@amc.nl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AMC Graduate School</dc:title>
  <dc:creator>mestouthard</dc:creator>
  <cp:lastModifiedBy>Cabanas Danes, J. (Jordi)</cp:lastModifiedBy>
  <cp:revision>26</cp:revision>
  <cp:lastPrinted>2021-10-27T08:20:00Z</cp:lastPrinted>
  <dcterms:created xsi:type="dcterms:W3CDTF">2021-10-25T09:48:00Z</dcterms:created>
  <dcterms:modified xsi:type="dcterms:W3CDTF">2021-12-20T13:56:00Z</dcterms:modified>
</cp:coreProperties>
</file>